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9D4098" w14:paraId="25AEBE38" w14:textId="77777777" w:rsidTr="009D4098">
        <w:trPr>
          <w:trHeight w:val="300"/>
        </w:trPr>
        <w:tc>
          <w:tcPr>
            <w:tcW w:w="5245" w:type="dxa"/>
          </w:tcPr>
          <w:p w14:paraId="5E3A182D" w14:textId="77777777" w:rsidR="009D4098" w:rsidRDefault="009D4098">
            <w:pPr>
              <w:keepNext/>
              <w:outlineLvl w:val="4"/>
              <w:rPr>
                <w:b/>
              </w:rPr>
            </w:pPr>
          </w:p>
        </w:tc>
      </w:tr>
      <w:tr w:rsidR="009D4098" w14:paraId="604A936B" w14:textId="77777777" w:rsidTr="009D4098">
        <w:trPr>
          <w:trHeight w:val="300"/>
        </w:trPr>
        <w:tc>
          <w:tcPr>
            <w:tcW w:w="5245" w:type="dxa"/>
          </w:tcPr>
          <w:p w14:paraId="3BC41FEB" w14:textId="77777777" w:rsidR="009D4098" w:rsidRDefault="009D4098" w:rsidP="003B5D2D">
            <w:pPr>
              <w:rPr>
                <w:b/>
              </w:rPr>
            </w:pPr>
          </w:p>
        </w:tc>
      </w:tr>
      <w:tr w:rsidR="009D4098" w14:paraId="2AD23B62" w14:textId="77777777" w:rsidTr="009D4098">
        <w:trPr>
          <w:trHeight w:val="600"/>
        </w:trPr>
        <w:tc>
          <w:tcPr>
            <w:tcW w:w="5245" w:type="dxa"/>
          </w:tcPr>
          <w:p w14:paraId="28066390" w14:textId="77777777" w:rsidR="009D4098" w:rsidRDefault="009D4098" w:rsidP="00A273CE">
            <w:pPr>
              <w:rPr>
                <w:b/>
              </w:rPr>
            </w:pPr>
          </w:p>
        </w:tc>
      </w:tr>
      <w:tr w:rsidR="009D4098" w14:paraId="4406B95F" w14:textId="77777777" w:rsidTr="009D4098">
        <w:trPr>
          <w:trHeight w:val="553"/>
        </w:trPr>
        <w:tc>
          <w:tcPr>
            <w:tcW w:w="5245" w:type="dxa"/>
          </w:tcPr>
          <w:p w14:paraId="5E3CE39C" w14:textId="77777777" w:rsidR="009D4098" w:rsidRDefault="009D4098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2B32E3B9" w14:textId="77777777" w:rsidR="00C14A16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C14A16">
        <w:rPr>
          <w:b/>
        </w:rPr>
        <w:t>т</w:t>
      </w:r>
      <w:r w:rsidR="00C14A16" w:rsidRPr="00C14A16">
        <w:rPr>
          <w:b/>
        </w:rPr>
        <w:t>опливозаправщик SHACMAN X3000</w:t>
      </w:r>
    </w:p>
    <w:p w14:paraId="77FBDE62" w14:textId="61AB4C8B" w:rsidR="008F5704" w:rsidRPr="00202090" w:rsidRDefault="00C14A16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с емкостью </w:t>
      </w:r>
      <w:r w:rsidR="00916215">
        <w:rPr>
          <w:b/>
        </w:rPr>
        <w:t>цистерны не</w:t>
      </w:r>
      <w:r w:rsidR="00463C53">
        <w:rPr>
          <w:b/>
        </w:rPr>
        <w:t xml:space="preserve"> менее </w:t>
      </w:r>
      <w:r w:rsidRPr="00C14A16">
        <w:rPr>
          <w:b/>
        </w:rPr>
        <w:t>15 м</w:t>
      </w:r>
      <w:r>
        <w:rPr>
          <w:b/>
        </w:rPr>
        <w:t xml:space="preserve">³ </w:t>
      </w:r>
      <w:r w:rsidRPr="00C14A16">
        <w:rPr>
          <w:b/>
        </w:rPr>
        <w:t>(комплектация ADR 6х6)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8543570" w14:textId="77777777" w:rsidR="00C14A16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C14A16">
        <w:rPr>
          <w:b/>
        </w:rPr>
        <w:t>заправки техники и оборудования</w:t>
      </w:r>
      <w:r w:rsidR="000F46FE">
        <w:rPr>
          <w:b/>
        </w:rPr>
        <w:t xml:space="preserve"> </w:t>
      </w:r>
    </w:p>
    <w:p w14:paraId="57C7C995" w14:textId="12581617" w:rsidR="008F5704" w:rsidRDefault="000F46FE">
      <w:pPr>
        <w:spacing w:line="276" w:lineRule="auto"/>
        <w:jc w:val="center"/>
        <w:rPr>
          <w:b/>
        </w:rPr>
      </w:pPr>
      <w:r>
        <w:rPr>
          <w:b/>
        </w:rPr>
        <w:t>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62637EA0" w14:textId="77777777" w:rsidR="00642533" w:rsidRPr="00F13B1A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77777777" w:rsidR="00642533" w:rsidRDefault="00642533" w:rsidP="00642533">
      <w:pPr>
        <w:ind w:left="708" w:hanging="708"/>
        <w:rPr>
          <w:b/>
        </w:rPr>
      </w:pPr>
    </w:p>
    <w:p w14:paraId="73DF79C5" w14:textId="5DA17C5A" w:rsidR="00642533" w:rsidRDefault="00642533" w:rsidP="00642533">
      <w:pPr>
        <w:ind w:left="708" w:hanging="708"/>
        <w:rPr>
          <w:b/>
        </w:rPr>
      </w:pPr>
    </w:p>
    <w:p w14:paraId="172C66F5" w14:textId="1D768BD0" w:rsidR="009D4098" w:rsidRDefault="009D4098" w:rsidP="00642533">
      <w:pPr>
        <w:ind w:left="708" w:hanging="708"/>
        <w:rPr>
          <w:b/>
        </w:rPr>
      </w:pPr>
    </w:p>
    <w:p w14:paraId="67DE76FD" w14:textId="5C87AC3D" w:rsidR="009D4098" w:rsidRDefault="009D4098" w:rsidP="00642533">
      <w:pPr>
        <w:ind w:left="708" w:hanging="708"/>
        <w:rPr>
          <w:b/>
        </w:rPr>
      </w:pPr>
    </w:p>
    <w:p w14:paraId="5BE78251" w14:textId="5B7F3551" w:rsidR="009D4098" w:rsidRDefault="009D4098" w:rsidP="00642533">
      <w:pPr>
        <w:ind w:left="708" w:hanging="708"/>
        <w:rPr>
          <w:b/>
        </w:rPr>
      </w:pPr>
    </w:p>
    <w:p w14:paraId="3A2D40BD" w14:textId="77777777" w:rsidR="009D4098" w:rsidRDefault="009D4098" w:rsidP="00642533">
      <w:pPr>
        <w:ind w:left="708" w:hanging="708"/>
        <w:rPr>
          <w:b/>
        </w:rPr>
      </w:pPr>
    </w:p>
    <w:p w14:paraId="4349D38C" w14:textId="024583DF" w:rsidR="009D4098" w:rsidRDefault="009D4098" w:rsidP="00642533">
      <w:pPr>
        <w:ind w:left="708" w:hanging="708"/>
        <w:rPr>
          <w:b/>
        </w:rPr>
      </w:pPr>
    </w:p>
    <w:p w14:paraId="3FE0A59A" w14:textId="77777777" w:rsidR="009D4098" w:rsidRDefault="009D4098" w:rsidP="00642533">
      <w:pPr>
        <w:ind w:left="708" w:hanging="708"/>
        <w:rPr>
          <w:b/>
        </w:rPr>
      </w:pPr>
    </w:p>
    <w:p w14:paraId="5F4F60FE" w14:textId="283DE981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6A33BB33" w14:textId="77777777" w:rsidR="009D4098" w:rsidRDefault="009D4098" w:rsidP="00642533">
      <w:pPr>
        <w:ind w:left="708" w:hanging="708"/>
        <w:jc w:val="center"/>
        <w:rPr>
          <w:b/>
        </w:rPr>
      </w:pP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Pr="00916215" w:rsidRDefault="008F5704">
      <w:pPr>
        <w:keepNext/>
        <w:ind w:left="360"/>
        <w:jc w:val="both"/>
        <w:outlineLvl w:val="0"/>
        <w:rPr>
          <w:b/>
          <w:sz w:val="16"/>
          <w:szCs w:val="1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625"/>
      </w:tblGrid>
      <w:tr w:rsidR="004613C6" w14:paraId="38E7CCCD" w14:textId="77777777" w:rsidTr="00AD12C2">
        <w:trPr>
          <w:trHeight w:val="256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8A758B">
        <w:tc>
          <w:tcPr>
            <w:tcW w:w="562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60" w:type="dxa"/>
          </w:tcPr>
          <w:p w14:paraId="75A41FB0" w14:textId="16F3069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8A758B">
        <w:tc>
          <w:tcPr>
            <w:tcW w:w="562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60" w:type="dxa"/>
            <w:vAlign w:val="center"/>
          </w:tcPr>
          <w:p w14:paraId="2E7C4692" w14:textId="210BE3EB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 w:rsidR="00916215">
              <w:t>закупки</w:t>
            </w:r>
          </w:p>
        </w:tc>
        <w:tc>
          <w:tcPr>
            <w:tcW w:w="7625" w:type="dxa"/>
            <w:vAlign w:val="center"/>
          </w:tcPr>
          <w:p w14:paraId="70AC13D2" w14:textId="3E432E94" w:rsidR="008F5704" w:rsidRDefault="00313586" w:rsidP="00FE36B9">
            <w:pPr>
              <w:rPr>
                <w:i/>
              </w:rPr>
            </w:pPr>
            <w:r>
              <w:rPr>
                <w:i/>
              </w:rPr>
              <w:t xml:space="preserve">Обеспечение </w:t>
            </w:r>
            <w:r w:rsidR="00434452">
              <w:rPr>
                <w:i/>
              </w:rPr>
              <w:t>заправки техники и оборудования</w:t>
            </w:r>
            <w:r w:rsidR="00951945">
              <w:rPr>
                <w:i/>
              </w:rPr>
              <w:t xml:space="preserve"> на производственных строительных объектах ООО «Востокгеология»</w:t>
            </w:r>
            <w:r w:rsidR="00916215">
              <w:rPr>
                <w:i/>
              </w:rPr>
              <w:t>.</w:t>
            </w:r>
          </w:p>
        </w:tc>
      </w:tr>
      <w:tr w:rsidR="008F5704" w14:paraId="0398C230" w14:textId="77777777" w:rsidTr="008A758B">
        <w:tc>
          <w:tcPr>
            <w:tcW w:w="562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60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77777777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-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292AAA">
              <w:rPr>
                <w:i/>
              </w:rPr>
              <w:t>1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A01480">
              <w:rPr>
                <w:i/>
              </w:rPr>
              <w:t>;</w:t>
            </w:r>
            <w:r w:rsidR="00D655DF" w:rsidRPr="00D655DF">
              <w:rPr>
                <w:i/>
              </w:rPr>
              <w:t xml:space="preserve"> </w:t>
            </w:r>
          </w:p>
          <w:p w14:paraId="0FBDE8CD" w14:textId="77777777" w:rsidR="008F5704" w:rsidRDefault="005B54FD" w:rsidP="00292AAA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- т</w:t>
            </w:r>
            <w:r w:rsidR="00D655DF" w:rsidRPr="00D655DF">
              <w:rPr>
                <w:i/>
              </w:rPr>
              <w:t>емперату</w:t>
            </w:r>
            <w:r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>от +</w:t>
            </w:r>
            <w:r w:rsidR="00FA4640">
              <w:rPr>
                <w:i/>
              </w:rPr>
              <w:t>32</w:t>
            </w:r>
            <w:r w:rsidR="00F12ECB">
              <w:rPr>
                <w:i/>
              </w:rPr>
              <w:t xml:space="preserve">°С до </w:t>
            </w:r>
            <w:r w:rsidR="00FA4640">
              <w:rPr>
                <w:i/>
              </w:rPr>
              <w:t>-</w:t>
            </w:r>
            <w:r w:rsidR="00F12ECB">
              <w:rPr>
                <w:i/>
              </w:rPr>
              <w:t xml:space="preserve"> </w:t>
            </w:r>
            <w:r w:rsidR="00292AAA">
              <w:rPr>
                <w:i/>
              </w:rPr>
              <w:t>47</w:t>
            </w:r>
            <w:r w:rsidR="00A01480">
              <w:rPr>
                <w:i/>
              </w:rPr>
              <w:t>°С</w:t>
            </w:r>
          </w:p>
        </w:tc>
      </w:tr>
      <w:tr w:rsidR="008F5704" w14:paraId="2BA5D532" w14:textId="77777777" w:rsidTr="008A758B">
        <w:tc>
          <w:tcPr>
            <w:tcW w:w="562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60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2AD6C3E3" w:rsidR="008F5704" w:rsidRDefault="0046442C" w:rsidP="00463C53">
            <w:pPr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 xml:space="preserve">редназначен </w:t>
            </w:r>
            <w:r w:rsidR="00463C53">
              <w:rPr>
                <w:i/>
              </w:rPr>
              <w:t>для заправки техники и оборудования</w:t>
            </w:r>
            <w:r w:rsidR="00463C53">
              <w:t xml:space="preserve"> </w:t>
            </w:r>
            <w:r w:rsidR="00463C53" w:rsidRPr="00463C53">
              <w:rPr>
                <w:i/>
              </w:rPr>
              <w:t>на производственных строительных объектах</w:t>
            </w:r>
            <w:r w:rsidR="00463C53">
              <w:rPr>
                <w:i/>
              </w:rPr>
              <w:t xml:space="preserve"> в полевых условиях</w:t>
            </w:r>
            <w:r w:rsidR="00954736">
              <w:rPr>
                <w:i/>
              </w:rPr>
              <w:t>.</w:t>
            </w:r>
          </w:p>
        </w:tc>
      </w:tr>
      <w:tr w:rsidR="008F5704" w14:paraId="1A5685D7" w14:textId="77777777" w:rsidTr="008A758B">
        <w:tc>
          <w:tcPr>
            <w:tcW w:w="562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60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121B7B6" w:rsidR="008F5704" w:rsidRDefault="00E21E76" w:rsidP="00A72281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 xml:space="preserve">, в </w:t>
            </w:r>
            <w:r w:rsidR="000F46FE">
              <w:rPr>
                <w:i/>
              </w:rPr>
              <w:t>одну</w:t>
            </w:r>
            <w:r w:rsidR="008724D7">
              <w:rPr>
                <w:i/>
              </w:rPr>
              <w:t xml:space="preserve"> смен</w:t>
            </w:r>
            <w:r w:rsidR="000F46FE">
              <w:rPr>
                <w:i/>
              </w:rPr>
              <w:t>у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463C53">
              <w:rPr>
                <w:i/>
              </w:rPr>
              <w:t>6</w:t>
            </w:r>
            <w:r w:rsidR="00FA706A">
              <w:rPr>
                <w:i/>
              </w:rPr>
              <w:t>0</w:t>
            </w:r>
          </w:p>
        </w:tc>
      </w:tr>
      <w:tr w:rsidR="008F5704" w14:paraId="115B22DE" w14:textId="77777777" w:rsidTr="008A758B">
        <w:tc>
          <w:tcPr>
            <w:tcW w:w="562" w:type="dxa"/>
            <w:vAlign w:val="center"/>
          </w:tcPr>
          <w:p w14:paraId="04593CA9" w14:textId="39CAC145" w:rsidR="008F5704" w:rsidRDefault="004B1C82">
            <w:r>
              <w:t>1.</w:t>
            </w:r>
            <w:r w:rsidR="008A758B">
              <w:t>5</w:t>
            </w:r>
          </w:p>
        </w:tc>
        <w:tc>
          <w:tcPr>
            <w:tcW w:w="1560" w:type="dxa"/>
            <w:vAlign w:val="center"/>
          </w:tcPr>
          <w:p w14:paraId="6E78D1AB" w14:textId="77777777" w:rsidR="008F5704" w:rsidRPr="004613C6" w:rsidRDefault="00E21E76">
            <w:pPr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13AF8DA3" w14:textId="77777777" w:rsidTr="00AD12C2">
        <w:trPr>
          <w:trHeight w:val="317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8A758B">
        <w:tc>
          <w:tcPr>
            <w:tcW w:w="562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8A758B">
        <w:tc>
          <w:tcPr>
            <w:tcW w:w="562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60" w:type="dxa"/>
            <w:vAlign w:val="center"/>
          </w:tcPr>
          <w:p w14:paraId="7FADF3B4" w14:textId="77777777" w:rsidR="003E0F5A" w:rsidRDefault="003E0F5A" w:rsidP="0046442C">
            <w:r>
              <w:t>Конструкция шасси</w:t>
            </w:r>
          </w:p>
        </w:tc>
        <w:tc>
          <w:tcPr>
            <w:tcW w:w="7625" w:type="dxa"/>
            <w:vAlign w:val="center"/>
          </w:tcPr>
          <w:p w14:paraId="2282B82C" w14:textId="4956E374" w:rsidR="00463C53" w:rsidRPr="00463C53" w:rsidRDefault="000F46FE" w:rsidP="00463C53">
            <w:pPr>
              <w:rPr>
                <w:i/>
              </w:rPr>
            </w:pPr>
            <w:r>
              <w:rPr>
                <w:i/>
              </w:rPr>
              <w:t>Шасси</w:t>
            </w:r>
            <w:r w:rsidRPr="00463C53">
              <w:rPr>
                <w:i/>
                <w:lang w:val="en-US"/>
              </w:rPr>
              <w:t xml:space="preserve"> </w:t>
            </w:r>
            <w:r w:rsidR="00463C53" w:rsidRPr="00463C53">
              <w:rPr>
                <w:i/>
                <w:lang w:val="en-US"/>
              </w:rPr>
              <w:t xml:space="preserve">Shacman X3000 SX32586V385 W430. </w:t>
            </w:r>
            <w:r w:rsidR="00463C53">
              <w:rPr>
                <w:i/>
              </w:rPr>
              <w:t xml:space="preserve">Колесная формула </w:t>
            </w:r>
            <w:r w:rsidR="00463C53" w:rsidRPr="00463C53">
              <w:rPr>
                <w:i/>
              </w:rPr>
              <w:t>6х6</w:t>
            </w:r>
            <w:r w:rsidR="00463C53">
              <w:rPr>
                <w:i/>
              </w:rPr>
              <w:t>.</w:t>
            </w:r>
          </w:p>
          <w:p w14:paraId="4F6B2E9C" w14:textId="4894AC07" w:rsidR="003E0F5A" w:rsidRDefault="00463C53" w:rsidP="00463C53">
            <w:pPr>
              <w:rPr>
                <w:i/>
              </w:rPr>
            </w:pPr>
            <w:r>
              <w:rPr>
                <w:i/>
              </w:rPr>
              <w:t>Д</w:t>
            </w:r>
            <w:r w:rsidR="00143A5E" w:rsidRPr="00143A5E">
              <w:rPr>
                <w:i/>
              </w:rPr>
              <w:t xml:space="preserve">линная база, усиленная дополнительными листами рессор передней и задней подвески), </w:t>
            </w:r>
            <w:r w:rsidR="00021E51">
              <w:rPr>
                <w:i/>
              </w:rPr>
              <w:t>задний</w:t>
            </w:r>
            <w:r w:rsidR="00143A5E" w:rsidRPr="00143A5E">
              <w:rPr>
                <w:i/>
              </w:rPr>
              <w:t xml:space="preserve"> привод (6х</w:t>
            </w:r>
            <w:r w:rsidR="00021E51">
              <w:rPr>
                <w:i/>
              </w:rPr>
              <w:t>4</w:t>
            </w:r>
            <w:r w:rsidR="00143A5E" w:rsidRPr="00143A5E">
              <w:rPr>
                <w:i/>
              </w:rPr>
              <w:t>)</w:t>
            </w:r>
          </w:p>
        </w:tc>
      </w:tr>
      <w:tr w:rsidR="003E0F5A" w14:paraId="2EAC5298" w14:textId="77777777" w:rsidTr="008A758B">
        <w:tc>
          <w:tcPr>
            <w:tcW w:w="562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60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7E722E14" w14:textId="5A12D9F9" w:rsidR="00850281" w:rsidRDefault="00916215" w:rsidP="00916215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C41A66" wp14:editId="67463A58">
                  <wp:extent cx="4386727" cy="1596788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1406" cy="1609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CEE177" w14:textId="746E914A" w:rsidR="00916215" w:rsidRPr="00B8106C" w:rsidRDefault="00916215" w:rsidP="00916215">
            <w:pPr>
              <w:jc w:val="center"/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0C8ABCF" wp14:editId="29BB5218">
                  <wp:extent cx="4424936" cy="233639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1209" cy="2339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8A758B">
        <w:trPr>
          <w:trHeight w:val="1128"/>
        </w:trPr>
        <w:tc>
          <w:tcPr>
            <w:tcW w:w="562" w:type="dxa"/>
            <w:vAlign w:val="center"/>
          </w:tcPr>
          <w:p w14:paraId="23E96C2F" w14:textId="77777777" w:rsidR="003E0F5A" w:rsidRDefault="00F60ADC" w:rsidP="0046442C">
            <w:r>
              <w:lastRenderedPageBreak/>
              <w:t>2.3</w:t>
            </w:r>
          </w:p>
        </w:tc>
        <w:tc>
          <w:tcPr>
            <w:tcW w:w="1560" w:type="dxa"/>
            <w:vAlign w:val="center"/>
          </w:tcPr>
          <w:p w14:paraId="5845E15C" w14:textId="46BC9540" w:rsidR="00E36FA1" w:rsidRPr="00261E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7CD19930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 xml:space="preserve">Длина (мм) не более </w:t>
            </w:r>
            <w:r w:rsidR="00EC3262">
              <w:rPr>
                <w:i/>
              </w:rPr>
              <w:t>8820</w:t>
            </w:r>
            <w:r w:rsidRPr="00B8106C">
              <w:rPr>
                <w:i/>
              </w:rPr>
              <w:t>;</w:t>
            </w:r>
          </w:p>
          <w:p w14:paraId="57528481" w14:textId="0FEEBEDA" w:rsidR="00467B42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 xml:space="preserve">Ширина (мм) не более </w:t>
            </w:r>
            <w:r w:rsidR="00EC3262">
              <w:rPr>
                <w:i/>
              </w:rPr>
              <w:t>2530</w:t>
            </w:r>
            <w:r w:rsidR="00467B42">
              <w:rPr>
                <w:i/>
              </w:rPr>
              <w:t>;</w:t>
            </w:r>
          </w:p>
          <w:p w14:paraId="73750F31" w14:textId="551C60C6" w:rsidR="00B8106C" w:rsidRPr="00B8106C" w:rsidRDefault="002140F5" w:rsidP="00B8106C">
            <w:pPr>
              <w:jc w:val="both"/>
              <w:rPr>
                <w:i/>
              </w:rPr>
            </w:pPr>
            <w:r>
              <w:rPr>
                <w:i/>
              </w:rPr>
              <w:t>Высота (мм) не более</w:t>
            </w:r>
            <w:r w:rsidR="00EC3262">
              <w:rPr>
                <w:i/>
              </w:rPr>
              <w:t xml:space="preserve"> 3850</w:t>
            </w:r>
            <w:r w:rsidR="00B8106C" w:rsidRPr="00B8106C">
              <w:rPr>
                <w:i/>
              </w:rPr>
              <w:t>;</w:t>
            </w:r>
          </w:p>
          <w:p w14:paraId="12F76A05" w14:textId="3CB972E2" w:rsidR="003E0F5A" w:rsidRPr="008C0691" w:rsidRDefault="00467B42" w:rsidP="00B8106C">
            <w:pPr>
              <w:jc w:val="both"/>
              <w:rPr>
                <w:i/>
              </w:rPr>
            </w:pPr>
            <w:r>
              <w:rPr>
                <w:i/>
              </w:rPr>
              <w:t xml:space="preserve">Колесная база (мм) </w:t>
            </w:r>
            <w:r w:rsidR="00EC3262">
              <w:rPr>
                <w:i/>
              </w:rPr>
              <w:t>3775</w:t>
            </w:r>
            <w:r>
              <w:rPr>
                <w:i/>
              </w:rPr>
              <w:t xml:space="preserve"> + </w:t>
            </w:r>
            <w:r w:rsidR="00EC3262">
              <w:rPr>
                <w:i/>
              </w:rPr>
              <w:t>1400</w:t>
            </w:r>
            <w:r>
              <w:rPr>
                <w:i/>
              </w:rPr>
              <w:t>;</w:t>
            </w:r>
          </w:p>
        </w:tc>
      </w:tr>
      <w:tr w:rsidR="003E0F5A" w14:paraId="5AF50FEE" w14:textId="77777777" w:rsidTr="008A758B">
        <w:trPr>
          <w:trHeight w:val="483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t>2.4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0CA5486B" w:rsidR="003E0F5A" w:rsidRDefault="00EC3262" w:rsidP="002C1070">
            <w:pPr>
              <w:rPr>
                <w:i/>
              </w:rPr>
            </w:pPr>
            <w:r>
              <w:rPr>
                <w:i/>
              </w:rPr>
              <w:t>Емкость цистерны не менее 15 м³</w:t>
            </w:r>
            <w:r w:rsidR="00580939">
              <w:rPr>
                <w:i/>
              </w:rPr>
              <w:t>;</w:t>
            </w:r>
          </w:p>
          <w:p w14:paraId="2E329BDD" w14:textId="66B5E11A" w:rsidR="00EC3262" w:rsidRPr="00EC3262" w:rsidRDefault="00EC3262" w:rsidP="00EC3262">
            <w:pPr>
              <w:rPr>
                <w:i/>
              </w:rPr>
            </w:pPr>
            <w:r w:rsidRPr="00EC3262">
              <w:rPr>
                <w:i/>
              </w:rPr>
              <w:t xml:space="preserve">Масса в снаряженном состоянии </w:t>
            </w:r>
            <w:r>
              <w:rPr>
                <w:i/>
              </w:rPr>
              <w:t>(</w:t>
            </w:r>
            <w:r w:rsidRPr="00EC3262">
              <w:rPr>
                <w:i/>
              </w:rPr>
              <w:t>кг</w:t>
            </w:r>
            <w:r>
              <w:rPr>
                <w:i/>
              </w:rPr>
              <w:t xml:space="preserve">) </w:t>
            </w:r>
            <w:r w:rsidRPr="00EC3262">
              <w:rPr>
                <w:i/>
              </w:rPr>
              <w:t>15960</w:t>
            </w:r>
            <w:r>
              <w:rPr>
                <w:i/>
              </w:rPr>
              <w:t>;</w:t>
            </w:r>
          </w:p>
          <w:p w14:paraId="32B4BD2D" w14:textId="3B266384" w:rsidR="00EC3262" w:rsidRDefault="00EC3262" w:rsidP="00EC3262">
            <w:pPr>
              <w:rPr>
                <w:i/>
              </w:rPr>
            </w:pPr>
            <w:r w:rsidRPr="00EC3262">
              <w:rPr>
                <w:i/>
              </w:rPr>
              <w:t>Распределение нагрузки от полной массы</w:t>
            </w:r>
            <w:r>
              <w:rPr>
                <w:i/>
              </w:rPr>
              <w:t>:</w:t>
            </w:r>
          </w:p>
          <w:p w14:paraId="20137C2E" w14:textId="708013F0" w:rsidR="00EC3262" w:rsidRPr="00EC3262" w:rsidRDefault="00603A85" w:rsidP="00EC3262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EC3262">
              <w:rPr>
                <w:i/>
              </w:rPr>
              <w:t>н</w:t>
            </w:r>
            <w:r w:rsidR="00EC3262" w:rsidRPr="00EC3262">
              <w:rPr>
                <w:i/>
              </w:rPr>
              <w:t xml:space="preserve">а переднюю ось </w:t>
            </w:r>
            <w:r w:rsidR="00EC3262">
              <w:rPr>
                <w:i/>
              </w:rPr>
              <w:t>(</w:t>
            </w:r>
            <w:r w:rsidR="00EC3262" w:rsidRPr="00EC3262">
              <w:rPr>
                <w:i/>
              </w:rPr>
              <w:t>кг</w:t>
            </w:r>
            <w:r w:rsidR="00EC3262">
              <w:rPr>
                <w:i/>
              </w:rPr>
              <w:t xml:space="preserve">) </w:t>
            </w:r>
            <w:r w:rsidR="00EC3262" w:rsidRPr="00EC3262">
              <w:rPr>
                <w:i/>
              </w:rPr>
              <w:t>7500</w:t>
            </w:r>
            <w:r w:rsidR="00EC3262">
              <w:rPr>
                <w:i/>
              </w:rPr>
              <w:t>,</w:t>
            </w:r>
          </w:p>
          <w:p w14:paraId="1AB633FC" w14:textId="4C59DFC9" w:rsidR="008A758B" w:rsidRDefault="00603A85" w:rsidP="008A758B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EC3262">
              <w:rPr>
                <w:i/>
              </w:rPr>
              <w:t>н</w:t>
            </w:r>
            <w:r w:rsidR="00EC3262" w:rsidRPr="00EC3262">
              <w:rPr>
                <w:i/>
              </w:rPr>
              <w:t xml:space="preserve">а заднюю тележку </w:t>
            </w:r>
            <w:r w:rsidR="00EC3262">
              <w:rPr>
                <w:i/>
              </w:rPr>
              <w:t>(</w:t>
            </w:r>
            <w:r w:rsidR="00EC3262" w:rsidRPr="00EC3262">
              <w:rPr>
                <w:i/>
              </w:rPr>
              <w:t>кг</w:t>
            </w:r>
            <w:r w:rsidR="008A758B">
              <w:rPr>
                <w:i/>
              </w:rPr>
              <w:t xml:space="preserve">) </w:t>
            </w:r>
            <w:r w:rsidR="00EC3262" w:rsidRPr="00EC3262">
              <w:rPr>
                <w:i/>
              </w:rPr>
              <w:t>23230</w:t>
            </w:r>
            <w:r w:rsidR="008A758B">
              <w:rPr>
                <w:i/>
              </w:rPr>
              <w:t>.</w:t>
            </w:r>
          </w:p>
        </w:tc>
      </w:tr>
      <w:tr w:rsidR="00580939" w14:paraId="51D10220" w14:textId="77777777" w:rsidTr="00E966D5">
        <w:trPr>
          <w:trHeight w:val="299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t>2.</w:t>
            </w:r>
            <w:r w:rsidR="00957F03"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55B006F3" w:rsidR="00580939" w:rsidRPr="008A345B" w:rsidRDefault="00580939" w:rsidP="00580939">
            <w:pPr>
              <w:rPr>
                <w:i/>
              </w:rPr>
            </w:pPr>
            <w:r w:rsidRPr="008A345B">
              <w:rPr>
                <w:i/>
              </w:rPr>
              <w:t>Макс</w:t>
            </w:r>
            <w:r>
              <w:rPr>
                <w:i/>
              </w:rPr>
              <w:t>имальная</w:t>
            </w:r>
            <w:r w:rsidRPr="008A345B">
              <w:rPr>
                <w:i/>
              </w:rPr>
              <w:t xml:space="preserve"> допустимая общая масса</w:t>
            </w:r>
            <w:r w:rsidRPr="002C2B03">
              <w:rPr>
                <w:i/>
              </w:rPr>
              <w:t xml:space="preserve"> (кг) не более </w:t>
            </w:r>
            <w:r>
              <w:rPr>
                <w:i/>
              </w:rPr>
              <w:t>3</w:t>
            </w:r>
            <w:r w:rsidR="008A758B">
              <w:rPr>
                <w:i/>
              </w:rPr>
              <w:t>0730.</w:t>
            </w:r>
          </w:p>
        </w:tc>
      </w:tr>
      <w:tr w:rsidR="00580939" w14:paraId="0F8A89C6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FF33" w14:textId="56C04E3A" w:rsidR="00580939" w:rsidRDefault="00580939" w:rsidP="00580939">
            <w:pPr>
              <w:ind w:right="-108"/>
            </w:pPr>
            <w:r>
              <w:t>2.</w:t>
            </w:r>
            <w:r w:rsidR="00363A07"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1BD2" w14:textId="77777777" w:rsidR="00580939" w:rsidRPr="004E1D3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080DB69" w14:textId="0A9018C8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Коробка передач</w:t>
            </w:r>
            <w:r>
              <w:rPr>
                <w:i/>
              </w:rPr>
              <w:t xml:space="preserve"> </w:t>
            </w:r>
            <w:r w:rsidRPr="008A758B">
              <w:rPr>
                <w:i/>
              </w:rPr>
              <w:t>12JSDX220TA-B механическая, синхронизированная</w:t>
            </w:r>
            <w:r>
              <w:rPr>
                <w:i/>
              </w:rPr>
              <w:t>.</w:t>
            </w:r>
          </w:p>
          <w:p w14:paraId="6A6DFED8" w14:textId="673118C7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Количество передач</w:t>
            </w:r>
            <w:r w:rsidRPr="008A758B">
              <w:rPr>
                <w:i/>
              </w:rPr>
              <w:tab/>
              <w:t>вперед-12, назад-2</w:t>
            </w:r>
            <w:r>
              <w:rPr>
                <w:i/>
              </w:rPr>
              <w:t>.</w:t>
            </w:r>
          </w:p>
          <w:p w14:paraId="461D8D25" w14:textId="7BA8FAA8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Сцепление</w:t>
            </w:r>
            <w:r>
              <w:rPr>
                <w:i/>
              </w:rPr>
              <w:t xml:space="preserve"> -</w:t>
            </w:r>
            <w:r w:rsidRPr="008A758B">
              <w:rPr>
                <w:i/>
              </w:rPr>
              <w:t xml:space="preserve">сухое, однодисковое, с </w:t>
            </w:r>
            <w:proofErr w:type="spellStart"/>
            <w:r w:rsidRPr="008A758B">
              <w:rPr>
                <w:i/>
              </w:rPr>
              <w:t>пневмогидроусилителем</w:t>
            </w:r>
            <w:proofErr w:type="spellEnd"/>
            <w:r>
              <w:rPr>
                <w:i/>
              </w:rPr>
              <w:t>.</w:t>
            </w:r>
          </w:p>
          <w:p w14:paraId="18D6A20C" w14:textId="01FFE59D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К</w:t>
            </w:r>
            <w:r>
              <w:rPr>
                <w:i/>
              </w:rPr>
              <w:t xml:space="preserve">оробка отбора мощности </w:t>
            </w:r>
            <w:r w:rsidRPr="008A758B">
              <w:rPr>
                <w:i/>
              </w:rPr>
              <w:t xml:space="preserve">на </w:t>
            </w:r>
            <w:r>
              <w:rPr>
                <w:i/>
              </w:rPr>
              <w:t xml:space="preserve">коробке передач: </w:t>
            </w:r>
            <w:r w:rsidRPr="008A758B">
              <w:rPr>
                <w:i/>
              </w:rPr>
              <w:t>QH50</w:t>
            </w:r>
            <w:r>
              <w:rPr>
                <w:i/>
              </w:rPr>
              <w:t>.</w:t>
            </w:r>
          </w:p>
          <w:p w14:paraId="7D135736" w14:textId="3356D5F1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 xml:space="preserve">Блокировка </w:t>
            </w:r>
            <w:proofErr w:type="spellStart"/>
            <w:r w:rsidRPr="008A758B">
              <w:rPr>
                <w:i/>
              </w:rPr>
              <w:t>межколесного</w:t>
            </w:r>
            <w:proofErr w:type="spellEnd"/>
            <w:r w:rsidRPr="008A758B">
              <w:rPr>
                <w:i/>
              </w:rPr>
              <w:t xml:space="preserve"> дифференциала</w:t>
            </w:r>
            <w:r>
              <w:rPr>
                <w:i/>
              </w:rPr>
              <w:t xml:space="preserve"> </w:t>
            </w:r>
            <w:r w:rsidRPr="008A758B">
              <w:rPr>
                <w:i/>
              </w:rPr>
              <w:t>задних ведущих мостов</w:t>
            </w:r>
            <w:r>
              <w:rPr>
                <w:i/>
              </w:rPr>
              <w:t>.</w:t>
            </w:r>
          </w:p>
          <w:p w14:paraId="6A059CF0" w14:textId="1659C1DD" w:rsidR="008A758B" w:rsidRPr="008A758B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Блокировка межосевого дифференциала</w:t>
            </w:r>
            <w:r w:rsidRPr="008A758B">
              <w:rPr>
                <w:i/>
              </w:rPr>
              <w:tab/>
              <w:t>задней тележки</w:t>
            </w:r>
            <w:r>
              <w:rPr>
                <w:i/>
              </w:rPr>
              <w:t>.</w:t>
            </w:r>
          </w:p>
          <w:p w14:paraId="77122E63" w14:textId="19F51C0B" w:rsidR="00580939" w:rsidRPr="00E13480" w:rsidRDefault="008A758B" w:rsidP="008A758B">
            <w:pPr>
              <w:rPr>
                <w:i/>
              </w:rPr>
            </w:pPr>
            <w:r w:rsidRPr="008A758B">
              <w:rPr>
                <w:i/>
              </w:rPr>
              <w:t>Главная передача / передаточное число</w:t>
            </w:r>
            <w:r>
              <w:rPr>
                <w:i/>
              </w:rPr>
              <w:t xml:space="preserve"> </w:t>
            </w:r>
            <w:r w:rsidRPr="008A758B">
              <w:rPr>
                <w:i/>
              </w:rPr>
              <w:t>двойная, разнесенная / 5,262</w:t>
            </w:r>
            <w:r>
              <w:rPr>
                <w:i/>
              </w:rPr>
              <w:t>.</w:t>
            </w:r>
          </w:p>
        </w:tc>
      </w:tr>
      <w:tr w:rsidR="00580939" w14:paraId="60E76F45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2381" w14:textId="6C5D0476" w:rsidR="00580939" w:rsidRDefault="00580939" w:rsidP="00580939">
            <w:pPr>
              <w:ind w:right="-108"/>
            </w:pPr>
            <w:r>
              <w:t>2.</w:t>
            </w:r>
            <w:r w:rsidR="00363A07"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FD01" w14:textId="1A9CEB7C" w:rsidR="00580939" w:rsidRPr="004E1D3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512BDCDC" w14:textId="4FA99697" w:rsidR="00580939" w:rsidRDefault="00AC29C4" w:rsidP="00580939">
            <w:pPr>
              <w:rPr>
                <w:i/>
              </w:rPr>
            </w:pPr>
            <w:r w:rsidRPr="00AC29C4">
              <w:rPr>
                <w:i/>
              </w:rPr>
              <w:t>Передняя</w:t>
            </w:r>
            <w:r>
              <w:rPr>
                <w:i/>
              </w:rPr>
              <w:t xml:space="preserve">: </w:t>
            </w:r>
            <w:r w:rsidRPr="00AC29C4">
              <w:rPr>
                <w:i/>
              </w:rPr>
              <w:t>зависимая, на продольно расположенных полуэллиптических рессорах, с телескопическими гидравлическими амортизаторами, со стабилизатором поперечной устойчивости</w:t>
            </w:r>
            <w:r>
              <w:rPr>
                <w:i/>
              </w:rPr>
              <w:t>;</w:t>
            </w:r>
          </w:p>
          <w:p w14:paraId="7190F3D7" w14:textId="639BA6E3" w:rsidR="00AC29C4" w:rsidRPr="004E1AC4" w:rsidRDefault="00AC29C4" w:rsidP="00580939">
            <w:pPr>
              <w:rPr>
                <w:i/>
              </w:rPr>
            </w:pPr>
            <w:r w:rsidRPr="00AC29C4">
              <w:rPr>
                <w:i/>
              </w:rPr>
              <w:t>Задняя</w:t>
            </w:r>
            <w:r w:rsidRPr="00AC29C4">
              <w:rPr>
                <w:i/>
              </w:rPr>
              <w:tab/>
            </w:r>
            <w:r>
              <w:rPr>
                <w:i/>
              </w:rPr>
              <w:t xml:space="preserve">: </w:t>
            </w:r>
            <w:r w:rsidRPr="00AC29C4">
              <w:rPr>
                <w:i/>
              </w:rPr>
              <w:t>балансирная на полуэллиптических рессорах, со стабилизатором поперечной устойчивости на заднем мосту</w:t>
            </w:r>
            <w:r>
              <w:rPr>
                <w:i/>
              </w:rPr>
              <w:t>.</w:t>
            </w:r>
          </w:p>
        </w:tc>
      </w:tr>
      <w:tr w:rsidR="00580939" w14:paraId="4FD8041B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29A6" w14:textId="4E3F31C7" w:rsidR="00580939" w:rsidRDefault="00580939" w:rsidP="00580939">
            <w:pPr>
              <w:ind w:right="-108"/>
            </w:pPr>
            <w:r>
              <w:t>2.</w:t>
            </w:r>
            <w:r w:rsidR="00E966D5"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7329" w14:textId="343F9F0D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B98CC08" w14:textId="5C4EB451" w:rsidR="00580939" w:rsidRPr="00C0352D" w:rsidRDefault="00E966D5" w:rsidP="00580939">
            <w:pPr>
              <w:rPr>
                <w:i/>
              </w:rPr>
            </w:pPr>
            <w:r w:rsidRPr="00E966D5">
              <w:rPr>
                <w:i/>
              </w:rPr>
              <w:t>315/80R22,5 двухскатная (возможна установка 14.00R20 односкатная)</w:t>
            </w:r>
          </w:p>
        </w:tc>
      </w:tr>
      <w:tr w:rsidR="00580939" w14:paraId="70A849C5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CE2E" w14:textId="5613A9D8" w:rsidR="00580939" w:rsidRDefault="00580939" w:rsidP="00580939">
            <w:pPr>
              <w:ind w:right="-108"/>
            </w:pPr>
            <w:r>
              <w:t>2.</w:t>
            </w:r>
            <w:r w:rsidR="00E966D5"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A2DC" w14:textId="0A7C7D61" w:rsidR="00580939" w:rsidRDefault="00E966D5" w:rsidP="00580939">
            <w:pPr>
              <w:rPr>
                <w:szCs w:val="24"/>
              </w:rPr>
            </w:pPr>
            <w:r>
              <w:rPr>
                <w:szCs w:val="24"/>
              </w:rPr>
              <w:t>Цистерна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61A7E9E" w14:textId="1809D356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 xml:space="preserve">Количество секций, </w:t>
            </w:r>
            <w:r>
              <w:rPr>
                <w:i/>
              </w:rPr>
              <w:t xml:space="preserve">не менее </w:t>
            </w:r>
            <w:r w:rsidRPr="00E966D5">
              <w:rPr>
                <w:i/>
              </w:rPr>
              <w:t>2</w:t>
            </w:r>
            <w:r>
              <w:rPr>
                <w:i/>
              </w:rPr>
              <w:t xml:space="preserve"> шт</w:t>
            </w:r>
            <w:r w:rsidR="00603A85">
              <w:rPr>
                <w:i/>
              </w:rPr>
              <w:t>.</w:t>
            </w:r>
            <w:r>
              <w:rPr>
                <w:i/>
              </w:rPr>
              <w:t>;</w:t>
            </w:r>
          </w:p>
          <w:p w14:paraId="0178515D" w14:textId="0E16B775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Форма поперечного сечения цистерны</w:t>
            </w:r>
            <w:r>
              <w:rPr>
                <w:i/>
              </w:rPr>
              <w:t xml:space="preserve">: </w:t>
            </w:r>
            <w:r w:rsidRPr="00E966D5">
              <w:rPr>
                <w:i/>
              </w:rPr>
              <w:t>Чемодан</w:t>
            </w:r>
            <w:r>
              <w:rPr>
                <w:i/>
              </w:rPr>
              <w:t>;</w:t>
            </w:r>
          </w:p>
          <w:p w14:paraId="7FD607B7" w14:textId="766787CC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Материал цистерны</w:t>
            </w:r>
            <w:r w:rsidR="00603A85">
              <w:rPr>
                <w:i/>
              </w:rPr>
              <w:t xml:space="preserve">: </w:t>
            </w:r>
            <w:r w:rsidRPr="00E966D5">
              <w:rPr>
                <w:i/>
              </w:rPr>
              <w:t>сталь 09Г2С, S=4мм</w:t>
            </w:r>
            <w:r w:rsidR="00603A85">
              <w:rPr>
                <w:i/>
              </w:rPr>
              <w:t>;</w:t>
            </w:r>
          </w:p>
          <w:p w14:paraId="50F2FAC1" w14:textId="4804ACD7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Конструкция цистерны</w:t>
            </w:r>
            <w:r w:rsidR="00603A85">
              <w:rPr>
                <w:i/>
              </w:rPr>
              <w:t xml:space="preserve">: </w:t>
            </w:r>
            <w:r w:rsidRPr="00E966D5">
              <w:rPr>
                <w:i/>
              </w:rPr>
              <w:t xml:space="preserve">Автоматическая сварка обечайки роботом. Донышки полусферической формы </w:t>
            </w:r>
            <w:proofErr w:type="spellStart"/>
            <w:r w:rsidRPr="00E966D5">
              <w:rPr>
                <w:i/>
              </w:rPr>
              <w:t>фланжированные</w:t>
            </w:r>
            <w:proofErr w:type="spellEnd"/>
            <w:r w:rsidRPr="00E966D5">
              <w:rPr>
                <w:i/>
              </w:rPr>
              <w:t xml:space="preserve"> холоднокатаные. Усиленные накладки по бокам цистерны и в зоне ложементов (</w:t>
            </w:r>
            <w:proofErr w:type="spellStart"/>
            <w:r w:rsidRPr="00E966D5">
              <w:rPr>
                <w:i/>
              </w:rPr>
              <w:t>бронелисты</w:t>
            </w:r>
            <w:proofErr w:type="spellEnd"/>
            <w:r w:rsidRPr="00E966D5">
              <w:rPr>
                <w:i/>
              </w:rPr>
              <w:t>). УЗИ контроль сварочных швов.</w:t>
            </w:r>
          </w:p>
          <w:p w14:paraId="148AAC7C" w14:textId="20421D1D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Волнорезы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 xml:space="preserve">Полусферической формы </w:t>
            </w:r>
            <w:proofErr w:type="spellStart"/>
            <w:r w:rsidRPr="00E966D5">
              <w:rPr>
                <w:i/>
              </w:rPr>
              <w:t>фланжированные</w:t>
            </w:r>
            <w:proofErr w:type="spellEnd"/>
            <w:r w:rsidRPr="00E966D5">
              <w:rPr>
                <w:i/>
              </w:rPr>
              <w:t xml:space="preserve"> холоднокатаные, смещенные от сварных швов обечаек, с инспекционными люками-лазами, смещенными от оси цистерны, площадь перекрытия не менее 70%.</w:t>
            </w:r>
          </w:p>
          <w:p w14:paraId="2707D9E1" w14:textId="6678BA1A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Крепление цистерны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 xml:space="preserve">Крепление цистерны к </w:t>
            </w:r>
            <w:proofErr w:type="spellStart"/>
            <w:r w:rsidRPr="00E966D5">
              <w:rPr>
                <w:i/>
              </w:rPr>
              <w:t>надрамнику</w:t>
            </w:r>
            <w:proofErr w:type="spellEnd"/>
            <w:r w:rsidRPr="00E966D5">
              <w:rPr>
                <w:i/>
              </w:rPr>
              <w:t xml:space="preserve"> посредством одной качающейся опоры и двух опор с жестким болтовым креплением. </w:t>
            </w:r>
            <w:proofErr w:type="spellStart"/>
            <w:r w:rsidRPr="00E966D5">
              <w:rPr>
                <w:i/>
              </w:rPr>
              <w:t>Надрамник</w:t>
            </w:r>
            <w:proofErr w:type="spellEnd"/>
            <w:r w:rsidRPr="00E966D5">
              <w:rPr>
                <w:i/>
              </w:rPr>
              <w:t xml:space="preserve"> закреплен на раме автомобиля в соответствии с рекомендациями изготовителя шасси. Соответствует требованиям ДОПОГ</w:t>
            </w:r>
            <w:r w:rsidR="008A1C46">
              <w:rPr>
                <w:i/>
              </w:rPr>
              <w:t xml:space="preserve"> (</w:t>
            </w:r>
            <w:r w:rsidR="008A1C46">
              <w:rPr>
                <w:i/>
                <w:lang w:val="en-US"/>
              </w:rPr>
              <w:t>ADR</w:t>
            </w:r>
            <w:r w:rsidR="008A1C46" w:rsidRPr="008A1C46">
              <w:rPr>
                <w:i/>
              </w:rPr>
              <w:t>)</w:t>
            </w:r>
            <w:r w:rsidRPr="00E966D5">
              <w:rPr>
                <w:i/>
              </w:rPr>
              <w:t>.</w:t>
            </w:r>
          </w:p>
          <w:p w14:paraId="733E557E" w14:textId="54601C27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Крышка люка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>алюминиевая</w:t>
            </w:r>
            <w:r w:rsidR="008A1C46">
              <w:rPr>
                <w:i/>
              </w:rPr>
              <w:t>.</w:t>
            </w:r>
          </w:p>
          <w:p w14:paraId="3962AAED" w14:textId="587A88F3" w:rsidR="00E966D5" w:rsidRPr="00E966D5" w:rsidRDefault="008A1C46" w:rsidP="00E966D5">
            <w:pPr>
              <w:rPr>
                <w:i/>
              </w:rPr>
            </w:pPr>
            <w:r>
              <w:rPr>
                <w:i/>
              </w:rPr>
              <w:t>Должен быть о</w:t>
            </w:r>
            <w:r w:rsidR="00E966D5" w:rsidRPr="00E966D5">
              <w:rPr>
                <w:i/>
              </w:rPr>
              <w:t>граничитель уровня налива</w:t>
            </w:r>
            <w:r>
              <w:rPr>
                <w:i/>
              </w:rPr>
              <w:t>.</w:t>
            </w:r>
          </w:p>
          <w:p w14:paraId="19440C29" w14:textId="7AE768ED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Устройство дыхательное</w:t>
            </w:r>
            <w:r w:rsidR="008A1C46">
              <w:rPr>
                <w:i/>
              </w:rPr>
              <w:t>:</w:t>
            </w:r>
            <w:r w:rsidRPr="00E966D5">
              <w:rPr>
                <w:i/>
              </w:rPr>
              <w:tab/>
              <w:t>УД2-80 (фланцевое)</w:t>
            </w:r>
            <w:r w:rsidR="008A1C46">
              <w:rPr>
                <w:i/>
              </w:rPr>
              <w:t>.</w:t>
            </w:r>
          </w:p>
          <w:p w14:paraId="62932E00" w14:textId="1AB150B9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Донный клапан</w:t>
            </w:r>
            <w:r w:rsidR="008A1C46">
              <w:rPr>
                <w:i/>
              </w:rPr>
              <w:t>:</w:t>
            </w:r>
            <w:r w:rsidRPr="00E966D5">
              <w:rPr>
                <w:i/>
              </w:rPr>
              <w:t xml:space="preserve"> </w:t>
            </w:r>
            <w:r w:rsidR="008A1C46">
              <w:rPr>
                <w:i/>
              </w:rPr>
              <w:t>(</w:t>
            </w:r>
            <w:r w:rsidRPr="00E966D5">
              <w:rPr>
                <w:i/>
              </w:rPr>
              <w:t>мм</w:t>
            </w:r>
            <w:r w:rsidR="008A1C46">
              <w:rPr>
                <w:i/>
              </w:rPr>
              <w:t xml:space="preserve">) </w:t>
            </w:r>
            <w:r w:rsidRPr="00E966D5">
              <w:rPr>
                <w:i/>
              </w:rPr>
              <w:t xml:space="preserve">ДУ 100, </w:t>
            </w:r>
            <w:proofErr w:type="spellStart"/>
            <w:r w:rsidRPr="00E966D5">
              <w:rPr>
                <w:i/>
              </w:rPr>
              <w:t>пневмоуправление</w:t>
            </w:r>
            <w:proofErr w:type="spellEnd"/>
            <w:r w:rsidR="008A1C46">
              <w:rPr>
                <w:i/>
              </w:rPr>
              <w:t>.</w:t>
            </w:r>
          </w:p>
          <w:p w14:paraId="43589D2D" w14:textId="55A144FC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Лестница на площадку обслуживания заливной горловины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>заднее расположение</w:t>
            </w:r>
            <w:r w:rsidR="008A1C46">
              <w:rPr>
                <w:i/>
              </w:rPr>
              <w:t>.</w:t>
            </w:r>
          </w:p>
          <w:p w14:paraId="3992A5C2" w14:textId="7DDA30D8" w:rsidR="00E966D5" w:rsidRPr="00E966D5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Поручень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>подъемный поручень ограждения с левой стороны площадки</w:t>
            </w:r>
          </w:p>
          <w:p w14:paraId="75D7BE31" w14:textId="7F4D8DA4" w:rsidR="00580939" w:rsidRPr="009B777F" w:rsidRDefault="00E966D5" w:rsidP="00E966D5">
            <w:pPr>
              <w:rPr>
                <w:i/>
              </w:rPr>
            </w:pPr>
            <w:r w:rsidRPr="00E966D5">
              <w:rPr>
                <w:i/>
              </w:rPr>
              <w:t>Площадка обслуживания</w:t>
            </w:r>
            <w:r w:rsidR="008A1C46">
              <w:rPr>
                <w:i/>
              </w:rPr>
              <w:t xml:space="preserve">: </w:t>
            </w:r>
            <w:r w:rsidRPr="00E966D5">
              <w:rPr>
                <w:i/>
              </w:rPr>
              <w:t>из перфорированного оцинкованного листа с противоскользящим эффектом</w:t>
            </w:r>
            <w:r w:rsidR="008A1C46">
              <w:rPr>
                <w:i/>
              </w:rPr>
              <w:t>.</w:t>
            </w:r>
          </w:p>
        </w:tc>
      </w:tr>
      <w:tr w:rsidR="00503B1F" w14:paraId="6893FA21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484B9F08" w:rsidR="00503B1F" w:rsidRDefault="00503B1F" w:rsidP="00580939">
            <w:pPr>
              <w:ind w:right="-108"/>
            </w:pPr>
            <w:r>
              <w:t>2.</w:t>
            </w:r>
            <w:r w:rsidR="00363A07">
              <w:t>1</w:t>
            </w:r>
            <w:r w:rsidR="003159A3"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1B114F9E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A1C46">
              <w:rPr>
                <w:szCs w:val="24"/>
              </w:rPr>
              <w:t>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D369C67" w14:textId="4702B829" w:rsidR="003159A3" w:rsidRDefault="008A1C46" w:rsidP="008A1C46">
            <w:pPr>
              <w:rPr>
                <w:i/>
              </w:rPr>
            </w:pPr>
            <w:r>
              <w:rPr>
                <w:i/>
              </w:rPr>
              <w:t>Ц</w:t>
            </w:r>
            <w:r w:rsidRPr="008A1C46">
              <w:rPr>
                <w:i/>
              </w:rPr>
              <w:t>ельнометаллическая, двухместная, двухдверная, с одним спальным местом, серия Х3000</w:t>
            </w:r>
            <w:r w:rsidR="003159A3">
              <w:rPr>
                <w:i/>
              </w:rPr>
              <w:t>.</w:t>
            </w:r>
            <w:r w:rsidRPr="008A1C46">
              <w:rPr>
                <w:i/>
              </w:rPr>
              <w:t>Подвеска кабины</w:t>
            </w:r>
            <w:r w:rsidR="003159A3">
              <w:rPr>
                <w:i/>
              </w:rPr>
              <w:t xml:space="preserve">: </w:t>
            </w:r>
            <w:r w:rsidRPr="008A1C46">
              <w:rPr>
                <w:i/>
              </w:rPr>
              <w:t>на 4-х пневматических опорах</w:t>
            </w:r>
            <w:r w:rsidR="003159A3">
              <w:rPr>
                <w:i/>
              </w:rPr>
              <w:t>.</w:t>
            </w:r>
          </w:p>
          <w:p w14:paraId="1B3DFDE0" w14:textId="489AA3FC" w:rsidR="003159A3" w:rsidRDefault="003159A3" w:rsidP="003159A3">
            <w:pPr>
              <w:rPr>
                <w:i/>
              </w:rPr>
            </w:pPr>
            <w:r w:rsidRPr="003159A3">
              <w:rPr>
                <w:i/>
              </w:rPr>
              <w:t>Сиденья водителя и пассажира</w:t>
            </w:r>
            <w:r w:rsidRPr="003159A3">
              <w:rPr>
                <w:i/>
              </w:rPr>
              <w:tab/>
              <w:t>регулируемые, с подголовниками, без электроподогрева</w:t>
            </w:r>
            <w:r>
              <w:rPr>
                <w:i/>
              </w:rPr>
              <w:t xml:space="preserve">. </w:t>
            </w:r>
            <w:r w:rsidRPr="003159A3">
              <w:rPr>
                <w:i/>
              </w:rPr>
              <w:t>Оснащена</w:t>
            </w:r>
            <w:r>
              <w:rPr>
                <w:i/>
              </w:rPr>
              <w:t xml:space="preserve"> </w:t>
            </w:r>
            <w:r w:rsidRPr="003159A3">
              <w:rPr>
                <w:i/>
              </w:rPr>
              <w:t>автомагнитолой, стеклоочистителями, стеклоподъемниками с электроприводом</w:t>
            </w:r>
            <w:r>
              <w:rPr>
                <w:i/>
              </w:rPr>
              <w:t>.</w:t>
            </w:r>
          </w:p>
          <w:p w14:paraId="1D33D58B" w14:textId="147D0538" w:rsidR="00503B1F" w:rsidRPr="00503B1F" w:rsidRDefault="00503B1F" w:rsidP="003159A3">
            <w:pPr>
              <w:rPr>
                <w:i/>
              </w:rPr>
            </w:pPr>
            <w:proofErr w:type="spellStart"/>
            <w:r w:rsidRPr="00503B1F">
              <w:rPr>
                <w:i/>
              </w:rPr>
              <w:lastRenderedPageBreak/>
              <w:t>Отопитель</w:t>
            </w:r>
            <w:proofErr w:type="spellEnd"/>
            <w:r w:rsidRPr="00503B1F">
              <w:rPr>
                <w:i/>
              </w:rPr>
              <w:t xml:space="preserve"> и кондиционер в стандартн</w:t>
            </w:r>
            <w:r w:rsidR="003159A3">
              <w:rPr>
                <w:i/>
              </w:rPr>
              <w:t>ой</w:t>
            </w:r>
            <w:r w:rsidRPr="00503B1F">
              <w:rPr>
                <w:i/>
              </w:rPr>
              <w:t xml:space="preserve"> комплектаци</w:t>
            </w:r>
            <w:r w:rsidR="003159A3">
              <w:rPr>
                <w:i/>
              </w:rPr>
              <w:t>и</w:t>
            </w:r>
            <w:r w:rsidRPr="00503B1F">
              <w:rPr>
                <w:i/>
              </w:rPr>
              <w:t>.</w:t>
            </w:r>
          </w:p>
        </w:tc>
      </w:tr>
      <w:tr w:rsidR="00503B1F" w14:paraId="23F6CF23" w14:textId="77777777" w:rsidTr="008A758B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08EA5029" w:rsidR="00503B1F" w:rsidRDefault="00503B1F" w:rsidP="00580939">
            <w:pPr>
              <w:ind w:right="-108"/>
            </w:pPr>
            <w:r>
              <w:lastRenderedPageBreak/>
              <w:t>2.</w:t>
            </w:r>
            <w:r w:rsidR="003159A3">
              <w:t>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640B6EF3" w:rsidR="00503B1F" w:rsidRPr="00503B1F" w:rsidRDefault="008B1C0B" w:rsidP="00503B1F">
            <w:pPr>
              <w:rPr>
                <w:i/>
              </w:rPr>
            </w:pPr>
            <w:r w:rsidRPr="008B1C0B">
              <w:rPr>
                <w:i/>
              </w:rPr>
              <w:t>24 В постоянного тока, две последовательно соединенные батареи</w:t>
            </w:r>
            <w:r>
              <w:rPr>
                <w:i/>
              </w:rPr>
              <w:t>.</w:t>
            </w:r>
          </w:p>
        </w:tc>
      </w:tr>
      <w:tr w:rsidR="00580939" w14:paraId="6253B753" w14:textId="77777777" w:rsidTr="00AD12C2">
        <w:trPr>
          <w:trHeight w:val="27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8A758B">
        <w:tc>
          <w:tcPr>
            <w:tcW w:w="562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57AE7" w14:paraId="3D98FF72" w14:textId="77777777" w:rsidTr="008A758B">
        <w:tc>
          <w:tcPr>
            <w:tcW w:w="562" w:type="dxa"/>
            <w:vAlign w:val="center"/>
          </w:tcPr>
          <w:p w14:paraId="6D15CE34" w14:textId="77777777" w:rsidR="00557AE7" w:rsidRDefault="00557AE7" w:rsidP="00557AE7">
            <w:r>
              <w:t>3.1</w:t>
            </w:r>
          </w:p>
        </w:tc>
        <w:tc>
          <w:tcPr>
            <w:tcW w:w="1560" w:type="dxa"/>
          </w:tcPr>
          <w:p w14:paraId="78948A89" w14:textId="7C23EE92" w:rsidR="00557AE7" w:rsidRDefault="00557AE7" w:rsidP="00557AE7">
            <w:pPr>
              <w:rPr>
                <w:szCs w:val="24"/>
              </w:rPr>
            </w:pPr>
            <w:r w:rsidRPr="00733D54">
              <w:t>Система рулевого управления</w:t>
            </w:r>
          </w:p>
        </w:tc>
        <w:tc>
          <w:tcPr>
            <w:tcW w:w="7625" w:type="dxa"/>
          </w:tcPr>
          <w:p w14:paraId="7593AE77" w14:textId="35336150" w:rsidR="00557AE7" w:rsidRDefault="00557AE7" w:rsidP="00557AE7">
            <w:pPr>
              <w:rPr>
                <w:i/>
              </w:rPr>
            </w:pPr>
            <w:r w:rsidRPr="00733D54">
              <w:t>Механический рулевой механизм с гидроусилителем.</w:t>
            </w:r>
          </w:p>
        </w:tc>
      </w:tr>
      <w:tr w:rsidR="00580939" w14:paraId="6A06028E" w14:textId="77777777" w:rsidTr="008A758B">
        <w:tc>
          <w:tcPr>
            <w:tcW w:w="562" w:type="dxa"/>
            <w:vAlign w:val="center"/>
          </w:tcPr>
          <w:p w14:paraId="318C87C4" w14:textId="77777777" w:rsidR="00580939" w:rsidRDefault="00580939" w:rsidP="00580939">
            <w:r>
              <w:t>3.2</w:t>
            </w:r>
          </w:p>
        </w:tc>
        <w:tc>
          <w:tcPr>
            <w:tcW w:w="1560" w:type="dxa"/>
            <w:vAlign w:val="center"/>
          </w:tcPr>
          <w:p w14:paraId="77412B63" w14:textId="77777777" w:rsidR="00580939" w:rsidRPr="00261E5A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Тормозная система</w:t>
            </w:r>
          </w:p>
        </w:tc>
        <w:tc>
          <w:tcPr>
            <w:tcW w:w="7625" w:type="dxa"/>
          </w:tcPr>
          <w:p w14:paraId="558800BA" w14:textId="77777777" w:rsidR="00D00DA0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Рабочая</w:t>
            </w:r>
            <w:r>
              <w:rPr>
                <w:i/>
              </w:rPr>
              <w:t xml:space="preserve">: </w:t>
            </w:r>
            <w:r w:rsidRPr="00D00DA0">
              <w:rPr>
                <w:i/>
              </w:rPr>
              <w:t>пневматический двухконтурный привод с разделением контуров передней оси и задней тележки, ABS WABCO, тормозные механизмы всех колес барабанные</w:t>
            </w:r>
            <w:r>
              <w:rPr>
                <w:i/>
              </w:rPr>
              <w:t>.</w:t>
            </w:r>
          </w:p>
          <w:p w14:paraId="6DD40AD9" w14:textId="5BE73837" w:rsidR="00D00DA0" w:rsidRPr="00D00DA0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Стояночная</w:t>
            </w:r>
            <w:r>
              <w:rPr>
                <w:i/>
              </w:rPr>
              <w:t>:</w:t>
            </w:r>
            <w:r w:rsidRPr="00D00DA0">
              <w:rPr>
                <w:i/>
              </w:rPr>
              <w:tab/>
              <w:t>механический привод от пружинных энерго</w:t>
            </w:r>
            <w:r>
              <w:rPr>
                <w:i/>
              </w:rPr>
              <w:t>-</w:t>
            </w:r>
            <w:r w:rsidRPr="00D00DA0">
              <w:rPr>
                <w:i/>
              </w:rPr>
              <w:t>аккумуляторов к тормозным механизмам колес задних мостов</w:t>
            </w:r>
            <w:r>
              <w:rPr>
                <w:i/>
              </w:rPr>
              <w:t>.</w:t>
            </w:r>
          </w:p>
          <w:p w14:paraId="1A2A7638" w14:textId="37D50074" w:rsidR="00580939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Вспомогательная</w:t>
            </w:r>
            <w:r>
              <w:rPr>
                <w:i/>
              </w:rPr>
              <w:t>:</w:t>
            </w:r>
            <w:r w:rsidRPr="00D00DA0">
              <w:rPr>
                <w:i/>
              </w:rPr>
              <w:tab/>
              <w:t>моторный тормоз-замедлитель с заслонкой в системе выпуска отработавших газов</w:t>
            </w:r>
            <w:r>
              <w:rPr>
                <w:i/>
              </w:rPr>
              <w:t>.</w:t>
            </w:r>
          </w:p>
        </w:tc>
      </w:tr>
      <w:tr w:rsidR="00580939" w:rsidRPr="0071042C" w14:paraId="4F2881DF" w14:textId="77777777" w:rsidTr="00D00DA0">
        <w:trPr>
          <w:trHeight w:val="125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39CF4F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6EEA2C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выпуска</w:t>
            </w:r>
            <w:r w:rsidRPr="00494A5B">
              <w:rPr>
                <w:szCs w:val="24"/>
              </w:rPr>
              <w:t xml:space="preserve">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B2C" w14:textId="2336E883" w:rsidR="00580939" w:rsidRPr="00004C93" w:rsidRDefault="00580939" w:rsidP="00580939">
            <w:pPr>
              <w:ind w:right="-108" w:hanging="108"/>
              <w:rPr>
                <w:i/>
              </w:rPr>
            </w:pPr>
            <w:r>
              <w:rPr>
                <w:i/>
              </w:rPr>
              <w:t xml:space="preserve"> </w:t>
            </w:r>
            <w:r w:rsidR="00D00DA0">
              <w:rPr>
                <w:i/>
              </w:rPr>
              <w:t>О</w:t>
            </w:r>
            <w:r w:rsidR="00D00DA0" w:rsidRPr="00D00DA0">
              <w:rPr>
                <w:i/>
              </w:rPr>
              <w:t>дин глушитель со встроенной системой нейтрализации ОГ</w:t>
            </w:r>
            <w:r w:rsidR="00D00DA0">
              <w:rPr>
                <w:i/>
              </w:rPr>
              <w:t xml:space="preserve">, установленный согласно требованиям </w:t>
            </w:r>
            <w:r w:rsidR="00D00DA0">
              <w:rPr>
                <w:i/>
                <w:lang w:val="en-US"/>
              </w:rPr>
              <w:t>ADR</w:t>
            </w:r>
            <w:r w:rsidR="00D00DA0" w:rsidRPr="00D00DA0">
              <w:rPr>
                <w:i/>
              </w:rPr>
              <w:t xml:space="preserve">. </w:t>
            </w:r>
            <w:r w:rsidRPr="00494A5B">
              <w:rPr>
                <w:i/>
              </w:rPr>
              <w:t>Содержание вредных компонентов в выхл</w:t>
            </w:r>
            <w:r>
              <w:rPr>
                <w:i/>
              </w:rPr>
              <w:t>опных газах не должно превышать экологических требований.</w:t>
            </w:r>
          </w:p>
        </w:tc>
      </w:tr>
      <w:tr w:rsidR="00580939" w:rsidRPr="0071042C" w14:paraId="275F50B7" w14:textId="77777777" w:rsidTr="008A758B">
        <w:trPr>
          <w:trHeight w:val="13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0B2E83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43" w14:textId="09BB8751" w:rsidR="00D00DA0" w:rsidRPr="00D00DA0" w:rsidRDefault="00557AE7" w:rsidP="00D00DA0">
            <w:pPr>
              <w:rPr>
                <w:i/>
              </w:rPr>
            </w:pPr>
            <w:r w:rsidRPr="00557AE7">
              <w:rPr>
                <w:i/>
              </w:rPr>
              <w:t xml:space="preserve">Дизельный двигатель </w:t>
            </w:r>
            <w:r w:rsidR="00D00DA0" w:rsidRPr="00D00DA0">
              <w:rPr>
                <w:i/>
              </w:rPr>
              <w:t>Модель^ WEICHAI WP12.430E50 (Евро-5)</w:t>
            </w:r>
            <w:r w:rsidR="00D00DA0">
              <w:rPr>
                <w:i/>
              </w:rPr>
              <w:t>.</w:t>
            </w:r>
          </w:p>
          <w:p w14:paraId="1F5DE22E" w14:textId="51FF0ACA" w:rsidR="00D00DA0" w:rsidRPr="00D00DA0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Тип</w:t>
            </w:r>
            <w:r>
              <w:rPr>
                <w:i/>
              </w:rPr>
              <w:t xml:space="preserve">: </w:t>
            </w:r>
            <w:r w:rsidRPr="00D00DA0">
              <w:rPr>
                <w:i/>
              </w:rPr>
              <w:t>с турбонаддувом и промежуточным охлаждением воздуха</w:t>
            </w:r>
            <w:r>
              <w:rPr>
                <w:i/>
              </w:rPr>
              <w:t>.</w:t>
            </w:r>
          </w:p>
          <w:p w14:paraId="6FBACF42" w14:textId="03422AA4" w:rsidR="00D00DA0" w:rsidRPr="00D00DA0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Количество цилиндров / Расположение</w:t>
            </w:r>
            <w:r>
              <w:rPr>
                <w:i/>
              </w:rPr>
              <w:t>:</w:t>
            </w:r>
            <w:r w:rsidRPr="00D00DA0">
              <w:rPr>
                <w:i/>
              </w:rPr>
              <w:tab/>
              <w:t>6 / рядное</w:t>
            </w:r>
            <w:r>
              <w:rPr>
                <w:i/>
              </w:rPr>
              <w:t>.</w:t>
            </w:r>
          </w:p>
          <w:p w14:paraId="6CADFAEE" w14:textId="3DF3AD70" w:rsidR="00D00DA0" w:rsidRPr="00D00DA0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Мощность</w:t>
            </w:r>
            <w:r>
              <w:rPr>
                <w:i/>
              </w:rPr>
              <w:t>,</w:t>
            </w:r>
            <w:r w:rsidRPr="00D00DA0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 w:rsidRPr="00D00DA0">
              <w:rPr>
                <w:i/>
              </w:rPr>
              <w:t>л.с</w:t>
            </w:r>
            <w:proofErr w:type="spellEnd"/>
            <w:r w:rsidRPr="00D00DA0">
              <w:rPr>
                <w:i/>
              </w:rPr>
              <w:t>.</w:t>
            </w:r>
            <w:r>
              <w:rPr>
                <w:i/>
              </w:rPr>
              <w:t>):</w:t>
            </w:r>
            <w:r w:rsidRPr="00D00DA0">
              <w:rPr>
                <w:i/>
              </w:rPr>
              <w:tab/>
              <w:t>430</w:t>
            </w:r>
            <w:r>
              <w:rPr>
                <w:i/>
              </w:rPr>
              <w:t>.</w:t>
            </w:r>
          </w:p>
          <w:p w14:paraId="46B1FA8F" w14:textId="5D918151" w:rsidR="00580939" w:rsidRDefault="00D00DA0" w:rsidP="00D00DA0">
            <w:pPr>
              <w:rPr>
                <w:i/>
              </w:rPr>
            </w:pPr>
            <w:r w:rsidRPr="00D00DA0">
              <w:rPr>
                <w:i/>
              </w:rPr>
              <w:t>Система питания</w:t>
            </w:r>
            <w:r>
              <w:rPr>
                <w:i/>
              </w:rPr>
              <w:t>:</w:t>
            </w:r>
            <w:r w:rsidRPr="00D00DA0">
              <w:rPr>
                <w:i/>
              </w:rPr>
              <w:tab/>
              <w:t>непосредственный впрыск топлива с общей рампой</w:t>
            </w:r>
            <w:r>
              <w:rPr>
                <w:i/>
              </w:rPr>
              <w:t>.</w:t>
            </w:r>
          </w:p>
          <w:p w14:paraId="321AF085" w14:textId="760AD7B9" w:rsidR="00AD12C2" w:rsidRDefault="00AD12C2" w:rsidP="00D00DA0">
            <w:pPr>
              <w:rPr>
                <w:i/>
              </w:rPr>
            </w:pPr>
            <w:r w:rsidRPr="00AD12C2">
              <w:rPr>
                <w:i/>
              </w:rPr>
              <w:t xml:space="preserve">Вместимость топливного бака, </w:t>
            </w:r>
            <w:r>
              <w:rPr>
                <w:i/>
              </w:rPr>
              <w:t>(</w:t>
            </w:r>
            <w:r w:rsidRPr="00AD12C2">
              <w:rPr>
                <w:i/>
              </w:rPr>
              <w:t>л</w:t>
            </w:r>
            <w:r>
              <w:rPr>
                <w:i/>
              </w:rPr>
              <w:t xml:space="preserve">): </w:t>
            </w:r>
            <w:r w:rsidRPr="00AD12C2">
              <w:rPr>
                <w:i/>
              </w:rPr>
              <w:t>500</w:t>
            </w:r>
            <w:r>
              <w:rPr>
                <w:i/>
              </w:rPr>
              <w:t>.</w:t>
            </w:r>
          </w:p>
          <w:p w14:paraId="1C348F04" w14:textId="7458EAA5" w:rsidR="00580939" w:rsidRDefault="00580939" w:rsidP="00580939">
            <w:pPr>
              <w:rPr>
                <w:i/>
              </w:rPr>
            </w:pPr>
            <w:r w:rsidRPr="001346D0">
              <w:rPr>
                <w:i/>
              </w:rPr>
              <w:t>Сепаратор топливный с подогревом (Арт.: SWK2000/10/H/450W (установ</w:t>
            </w:r>
            <w:r>
              <w:rPr>
                <w:i/>
              </w:rPr>
              <w:t>ка</w:t>
            </w:r>
            <w:r w:rsidRPr="001346D0">
              <w:rPr>
                <w:i/>
              </w:rPr>
              <w:t xml:space="preserve"> между топливным фильтром и </w:t>
            </w:r>
            <w:r w:rsidR="00557AE7">
              <w:rPr>
                <w:i/>
              </w:rPr>
              <w:t>топливным насосом</w:t>
            </w:r>
            <w:r w:rsidR="006B59E2">
              <w:rPr>
                <w:i/>
              </w:rPr>
              <w:t>), допускается аналог.</w:t>
            </w:r>
          </w:p>
        </w:tc>
      </w:tr>
      <w:tr w:rsidR="00580939" w:rsidRPr="0071042C" w14:paraId="78DFC915" w14:textId="77777777" w:rsidTr="008A758B">
        <w:trPr>
          <w:trHeight w:val="157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EA8422B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1ECB23EF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охлаждения двигателя (Система отопления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AB" w14:textId="49DFCB30" w:rsidR="00580939" w:rsidRDefault="00557AE7" w:rsidP="00580939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двигателя,</w:t>
            </w:r>
            <w:r w:rsidR="00580939">
              <w:rPr>
                <w:i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работы;</w:t>
            </w:r>
          </w:p>
          <w:p w14:paraId="294CB4A9" w14:textId="5542B59D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П</w:t>
            </w:r>
            <w:r w:rsidRPr="00E21FD2">
              <w:rPr>
                <w:i/>
              </w:rPr>
              <w:t>одогрев</w:t>
            </w:r>
            <w:r>
              <w:rPr>
                <w:i/>
              </w:rPr>
              <w:t xml:space="preserve"> охлаждающей</w:t>
            </w:r>
            <w:r w:rsidRPr="00E21FD2">
              <w:rPr>
                <w:i/>
              </w:rPr>
              <w:t xml:space="preserve"> жидкости двигателя штатны</w:t>
            </w:r>
            <w:r w:rsidR="00557AE7">
              <w:rPr>
                <w:i/>
              </w:rPr>
              <w:t>м ПЖД;</w:t>
            </w:r>
          </w:p>
          <w:p w14:paraId="7EBB7761" w14:textId="057515E9" w:rsidR="00580939" w:rsidRPr="00004C93" w:rsidRDefault="00580939" w:rsidP="00580939">
            <w:pPr>
              <w:rPr>
                <w:i/>
              </w:rPr>
            </w:pPr>
            <w:r w:rsidRPr="00F90100">
              <w:rPr>
                <w:i/>
              </w:rPr>
              <w:t xml:space="preserve">Основная система отопления </w:t>
            </w:r>
            <w:r w:rsidR="00557AE7">
              <w:rPr>
                <w:i/>
              </w:rPr>
              <w:t>кабины водителя</w:t>
            </w:r>
            <w:r w:rsidRPr="00F90100">
              <w:rPr>
                <w:i/>
              </w:rPr>
              <w:t xml:space="preserve"> от системы охлаждения ДВС. (</w:t>
            </w:r>
            <w:proofErr w:type="spellStart"/>
            <w:r w:rsidRPr="00F90100">
              <w:rPr>
                <w:i/>
              </w:rPr>
              <w:t>Отопи</w:t>
            </w:r>
            <w:r>
              <w:rPr>
                <w:i/>
              </w:rPr>
              <w:t>тель</w:t>
            </w:r>
            <w:proofErr w:type="spellEnd"/>
            <w:r>
              <w:rPr>
                <w:i/>
              </w:rPr>
              <w:t xml:space="preserve"> радиатор + вентилятор 24В). Д</w:t>
            </w:r>
            <w:r w:rsidRPr="00F90100">
              <w:rPr>
                <w:i/>
              </w:rPr>
              <w:t xml:space="preserve">ополнительный </w:t>
            </w:r>
            <w:proofErr w:type="spellStart"/>
            <w:r w:rsidRPr="00F90100">
              <w:rPr>
                <w:i/>
              </w:rPr>
              <w:t>отопитель</w:t>
            </w:r>
            <w:proofErr w:type="spellEnd"/>
            <w:r w:rsidRPr="00F90100">
              <w:rPr>
                <w:i/>
              </w:rPr>
              <w:t xml:space="preserve"> типа WEBASTO или </w:t>
            </w:r>
            <w:proofErr w:type="spellStart"/>
            <w:r w:rsidRPr="00F90100">
              <w:rPr>
                <w:i/>
              </w:rPr>
              <w:t>Ebeshpeher</w:t>
            </w:r>
            <w:proofErr w:type="spellEnd"/>
            <w:r w:rsidRPr="00F90100">
              <w:rPr>
                <w:i/>
              </w:rPr>
              <w:t xml:space="preserve"> -5 к</w:t>
            </w:r>
            <w:r>
              <w:rPr>
                <w:i/>
              </w:rPr>
              <w:t>В</w:t>
            </w:r>
            <w:r w:rsidRPr="00F90100">
              <w:rPr>
                <w:i/>
              </w:rPr>
              <w:t>т</w:t>
            </w:r>
            <w:r w:rsidR="00363A07">
              <w:rPr>
                <w:i/>
              </w:rPr>
              <w:t>.</w:t>
            </w:r>
          </w:p>
        </w:tc>
      </w:tr>
      <w:tr w:rsidR="00580939" w:rsidRPr="0071042C" w14:paraId="61472976" w14:textId="77777777" w:rsidTr="008A758B">
        <w:trPr>
          <w:trHeight w:val="9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322CC8" w14:textId="77777777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двигатель внутреннего сгорания с </w:t>
            </w:r>
            <w:proofErr w:type="gramStart"/>
            <w:r>
              <w:rPr>
                <w:i/>
              </w:rPr>
              <w:t>двух ступенчатой</w:t>
            </w:r>
            <w:proofErr w:type="gramEnd"/>
            <w:r>
              <w:rPr>
                <w:i/>
              </w:rPr>
              <w:t xml:space="preserve"> очисткой сухими фильтрами-картриджами и предварительным удалением крупных загрязнений методом </w:t>
            </w:r>
            <w:proofErr w:type="spellStart"/>
            <w:r>
              <w:rPr>
                <w:i/>
              </w:rPr>
              <w:t>циклонирования</w:t>
            </w:r>
            <w:proofErr w:type="spellEnd"/>
            <w:r>
              <w:rPr>
                <w:i/>
              </w:rPr>
              <w:t>.</w:t>
            </w:r>
          </w:p>
          <w:p w14:paraId="423408EC" w14:textId="36CDD303" w:rsidR="00580939" w:rsidRPr="00004C93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</w:t>
            </w:r>
            <w:r w:rsidR="00363A07">
              <w:rPr>
                <w:i/>
              </w:rPr>
              <w:t xml:space="preserve">с </w:t>
            </w:r>
            <w:r>
              <w:rPr>
                <w:i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8A758B">
        <w:tc>
          <w:tcPr>
            <w:tcW w:w="562" w:type="dxa"/>
            <w:vAlign w:val="center"/>
          </w:tcPr>
          <w:p w14:paraId="19E2E8C0" w14:textId="1C14A4BB" w:rsidR="00580939" w:rsidRDefault="00580939" w:rsidP="00580939">
            <w:r>
              <w:t>3.</w:t>
            </w:r>
            <w:r w:rsidR="00363A07"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7C426" w14:textId="77777777" w:rsidR="00580939" w:rsidRDefault="00580939" w:rsidP="00580939">
            <w:r w:rsidRPr="00E21FD2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11FCBAB4" w14:textId="72D88791" w:rsidR="00580939" w:rsidRPr="006C14C1" w:rsidRDefault="00580939" w:rsidP="00580939">
            <w:pPr>
              <w:rPr>
                <w:i/>
              </w:rPr>
            </w:pPr>
            <w:r>
              <w:rPr>
                <w:i/>
              </w:rPr>
              <w:t xml:space="preserve">Установлена в соответствии с </w:t>
            </w:r>
            <w:r w:rsidRPr="00372098">
              <w:rPr>
                <w:i/>
              </w:rPr>
              <w:t>ФН и П п.334</w:t>
            </w:r>
            <w:r w:rsidRPr="006C14C1">
              <w:rPr>
                <w:i/>
              </w:rPr>
              <w:t xml:space="preserve"> </w:t>
            </w:r>
            <w:r>
              <w:rPr>
                <w:i/>
              </w:rPr>
              <w:t>автоматическая, автономная система</w:t>
            </w:r>
            <w:r w:rsidRPr="006C14C1">
              <w:rPr>
                <w:i/>
              </w:rPr>
              <w:t xml:space="preserve">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D00DA0">
              <w:rPr>
                <w:i/>
              </w:rPr>
              <w:t>.</w:t>
            </w:r>
          </w:p>
          <w:p w14:paraId="27933727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lastRenderedPageBreak/>
              <w:t xml:space="preserve">Укомплектована </w:t>
            </w:r>
            <w:r w:rsidRPr="006C14C1">
              <w:rPr>
                <w:i/>
              </w:rPr>
              <w:t>ручным</w:t>
            </w:r>
            <w:r>
              <w:rPr>
                <w:i/>
              </w:rPr>
              <w:t>и огнетушителями</w:t>
            </w:r>
            <w:r w:rsidRPr="006C14C1">
              <w:rPr>
                <w:i/>
              </w:rPr>
              <w:t xml:space="preserve"> в количестве 2 штук (емкостью не менее 10 л</w:t>
            </w:r>
            <w:r>
              <w:rPr>
                <w:i/>
              </w:rPr>
              <w:t>. каждый</w:t>
            </w:r>
            <w:r w:rsidRPr="006C14C1">
              <w:rPr>
                <w:i/>
              </w:rPr>
              <w:t>)</w:t>
            </w:r>
          </w:p>
        </w:tc>
      </w:tr>
      <w:tr w:rsidR="00580939" w14:paraId="20E4BB43" w14:textId="77777777" w:rsidTr="008A758B">
        <w:tc>
          <w:tcPr>
            <w:tcW w:w="562" w:type="dxa"/>
            <w:vAlign w:val="center"/>
          </w:tcPr>
          <w:p w14:paraId="5BD9C294" w14:textId="6C197D4F" w:rsidR="00580939" w:rsidRPr="00F90100" w:rsidRDefault="00580939" w:rsidP="00580939">
            <w:r w:rsidRPr="00F90100">
              <w:lastRenderedPageBreak/>
              <w:t>3.</w:t>
            </w:r>
            <w:r w:rsidR="00363A07">
              <w:t>8</w:t>
            </w:r>
          </w:p>
        </w:tc>
        <w:tc>
          <w:tcPr>
            <w:tcW w:w="1560" w:type="dxa"/>
            <w:vAlign w:val="center"/>
          </w:tcPr>
          <w:p w14:paraId="4C0A8D4B" w14:textId="77777777" w:rsidR="00580939" w:rsidRPr="00F90100" w:rsidRDefault="00580939" w:rsidP="00580939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77D5BBAF" w:rsidR="00580939" w:rsidRDefault="00580939" w:rsidP="00580939">
            <w:pPr>
              <w:rPr>
                <w:i/>
              </w:rPr>
            </w:pPr>
            <w:r w:rsidRPr="00043A27">
              <w:rPr>
                <w:i/>
              </w:rPr>
              <w:t xml:space="preserve">- Машина оборудована системой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должна состоять из 3-х видеокамер: 1 </w:t>
            </w:r>
            <w:proofErr w:type="gramStart"/>
            <w:r w:rsidRPr="00043A27">
              <w:rPr>
                <w:i/>
              </w:rPr>
              <w:t>-  обзор</w:t>
            </w:r>
            <w:proofErr w:type="gramEnd"/>
            <w:r w:rsidRPr="00043A27">
              <w:rPr>
                <w:i/>
              </w:rPr>
              <w:t xml:space="preserve"> по ходу движения транспортного средства, 2 – камера заднего вида, 3 – обеспечивающая обзор кабины </w:t>
            </w:r>
            <w:r w:rsidR="00363A07">
              <w:rPr>
                <w:i/>
              </w:rPr>
              <w:t>водителя</w:t>
            </w:r>
            <w:r w:rsidRPr="00043A27">
              <w:rPr>
                <w:i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043A27">
              <w:rPr>
                <w:i/>
              </w:rPr>
              <w:t>Wi</w:t>
            </w:r>
            <w:proofErr w:type="spellEnd"/>
            <w:r w:rsidRPr="00043A27">
              <w:rPr>
                <w:i/>
              </w:rPr>
              <w:t xml:space="preserve">-Fi, проводным интерфейсам – USB, посредством изъятия носителя информации.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не должны мешать обзору </w:t>
            </w:r>
            <w:r>
              <w:rPr>
                <w:i/>
              </w:rPr>
              <w:t>водителя</w:t>
            </w:r>
            <w:r w:rsidR="00363A07">
              <w:rPr>
                <w:i/>
              </w:rPr>
              <w:t>;</w:t>
            </w:r>
          </w:p>
          <w:p w14:paraId="38514584" w14:textId="77777777" w:rsidR="00580939" w:rsidRDefault="00580939" w:rsidP="00580939">
            <w:pPr>
              <w:rPr>
                <w:i/>
              </w:rPr>
            </w:pPr>
            <w:r>
              <w:rPr>
                <w:i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8A758B">
        <w:tc>
          <w:tcPr>
            <w:tcW w:w="562" w:type="dxa"/>
          </w:tcPr>
          <w:p w14:paraId="3538174C" w14:textId="77777777" w:rsidR="005333F1" w:rsidRDefault="005333F1" w:rsidP="00BA5268">
            <w:r>
              <w:t>3.9</w:t>
            </w:r>
          </w:p>
        </w:tc>
        <w:tc>
          <w:tcPr>
            <w:tcW w:w="1560" w:type="dxa"/>
          </w:tcPr>
          <w:p w14:paraId="43E29946" w14:textId="77777777" w:rsidR="005333F1" w:rsidRDefault="005333F1" w:rsidP="00BA5268">
            <w:r w:rsidRPr="005403DD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043A27" w:rsidRDefault="005333F1" w:rsidP="00BA5268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</w:t>
            </w:r>
            <w:r>
              <w:rPr>
                <w:i/>
              </w:rPr>
              <w:t>системой спутникового мониторинга СКАУТ.</w:t>
            </w:r>
          </w:p>
          <w:p w14:paraId="271EB2F7" w14:textId="77777777" w:rsidR="005333F1" w:rsidRDefault="005333F1" w:rsidP="00BA5268">
            <w:pPr>
              <w:rPr>
                <w:i/>
              </w:rPr>
            </w:pPr>
            <w:r w:rsidRPr="00043A27">
              <w:rPr>
                <w:i/>
              </w:rPr>
              <w:t xml:space="preserve">Оборудование и кабельные линии </w:t>
            </w:r>
            <w:r w:rsidRPr="005403DD">
              <w:rPr>
                <w:i/>
              </w:rPr>
              <w:t>не должны мешать обзору водителя</w:t>
            </w:r>
            <w:r>
              <w:rPr>
                <w:i/>
              </w:rPr>
              <w:t>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AD12C2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78DE9873" w14:textId="2920B043" w:rsidR="006F4CF5" w:rsidRPr="00AD12C2" w:rsidRDefault="006F4CF5" w:rsidP="006F4CF5">
            <w:pPr>
              <w:jc w:val="both"/>
              <w:rPr>
                <w:i/>
                <w:szCs w:val="22"/>
                <w:lang w:val="en-US"/>
              </w:rPr>
            </w:pPr>
            <w:r w:rsidRPr="001E6C68">
              <w:rPr>
                <w:i/>
                <w:sz w:val="22"/>
                <w:szCs w:val="22"/>
              </w:rPr>
              <w:t>ТР</w:t>
            </w:r>
            <w:r w:rsidRPr="00AD12C2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1E6C68">
              <w:rPr>
                <w:i/>
                <w:sz w:val="22"/>
                <w:szCs w:val="22"/>
              </w:rPr>
              <w:t>ТС</w:t>
            </w:r>
            <w:r w:rsidRPr="00AD12C2">
              <w:rPr>
                <w:i/>
                <w:sz w:val="22"/>
                <w:szCs w:val="22"/>
                <w:lang w:val="en-US"/>
              </w:rPr>
              <w:t xml:space="preserve"> 010/2011;</w:t>
            </w:r>
            <w:r w:rsidR="00AD12C2" w:rsidRPr="00AD12C2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1E6C68">
              <w:rPr>
                <w:i/>
                <w:sz w:val="22"/>
                <w:szCs w:val="22"/>
              </w:rPr>
              <w:t>ГОСТ</w:t>
            </w:r>
            <w:r w:rsidRPr="00AD12C2">
              <w:rPr>
                <w:i/>
                <w:sz w:val="22"/>
                <w:szCs w:val="22"/>
                <w:lang w:val="en-US"/>
              </w:rPr>
              <w:t xml:space="preserve"> 24754-2013;</w:t>
            </w:r>
            <w:r w:rsidR="00AD12C2" w:rsidRPr="00AD12C2">
              <w:rPr>
                <w:i/>
                <w:sz w:val="22"/>
                <w:szCs w:val="22"/>
                <w:lang w:val="en-US"/>
              </w:rPr>
              <w:t xml:space="preserve"> </w:t>
            </w:r>
            <w:r w:rsidR="003A2523" w:rsidRPr="00AD12C2">
              <w:rPr>
                <w:i/>
                <w:sz w:val="22"/>
                <w:szCs w:val="22"/>
                <w:lang w:val="en-US"/>
              </w:rPr>
              <w:t>ROPS ISO 347;</w:t>
            </w:r>
            <w:r w:rsidRPr="00AD12C2">
              <w:rPr>
                <w:i/>
                <w:sz w:val="22"/>
                <w:szCs w:val="22"/>
                <w:lang w:val="en-US"/>
              </w:rPr>
              <w:t xml:space="preserve"> FOPS ISO 3449</w:t>
            </w:r>
            <w:r w:rsidR="003A2523" w:rsidRPr="00AD12C2">
              <w:rPr>
                <w:i/>
                <w:sz w:val="22"/>
                <w:szCs w:val="22"/>
                <w:lang w:val="en-US"/>
              </w:rPr>
              <w:t>;</w:t>
            </w:r>
          </w:p>
          <w:p w14:paraId="0E8B7E06" w14:textId="03F13AF0" w:rsidR="006F4CF5" w:rsidRPr="00BB7213" w:rsidRDefault="00AD12C2" w:rsidP="001E6C68">
            <w:pPr>
              <w:jc w:val="both"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ДОПОГ.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09F469D9" w14:textId="2A819F6A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742A3D" w:rsidRPr="001E6C68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08D731E" w14:textId="144C4811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AD12C2">
              <w:rPr>
                <w:i/>
                <w:sz w:val="22"/>
                <w:szCs w:val="22"/>
              </w:rPr>
              <w:t>п</w:t>
            </w:r>
            <w:r w:rsidR="003924BE" w:rsidRPr="001E6C68">
              <w:rPr>
                <w:i/>
                <w:sz w:val="22"/>
                <w:szCs w:val="22"/>
              </w:rPr>
              <w:t>аспорта на установленные дополнительные системы и агрегаты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0BD893C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3246B4C4" w:rsidR="00C9748D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F13B1A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Пробл</w:t>
            </w:r>
            <w:r w:rsidR="00AF7B4A" w:rsidRPr="00F13B1A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F13B1A" w:rsidRDefault="00AF7B4A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77777777" w:rsidR="00043A27" w:rsidRPr="00F13B1A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7D48584B" w14:textId="77777777" w:rsidR="00043A27" w:rsidRPr="00F13B1A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68EA6ABC" w:rsidR="000D0989" w:rsidRPr="00F13B1A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Звуковой сигнал</w:t>
            </w:r>
            <w:r w:rsidR="00AD12C2" w:rsidRPr="00F13B1A">
              <w:rPr>
                <w:i/>
                <w:sz w:val="22"/>
                <w:szCs w:val="22"/>
              </w:rPr>
              <w:t>, а также з</w:t>
            </w:r>
            <w:r w:rsidR="000D0989" w:rsidRPr="00F13B1A">
              <w:rPr>
                <w:i/>
                <w:sz w:val="22"/>
                <w:szCs w:val="22"/>
              </w:rPr>
              <w:t>вуковой сигнал заднего хода</w:t>
            </w:r>
            <w:r w:rsidR="00F90100" w:rsidRPr="00F13B1A">
              <w:rPr>
                <w:i/>
                <w:sz w:val="22"/>
                <w:szCs w:val="22"/>
              </w:rPr>
              <w:t>;</w:t>
            </w:r>
          </w:p>
          <w:p w14:paraId="768BC5A5" w14:textId="2C1D60B1" w:rsidR="00043A27" w:rsidRPr="00F13B1A" w:rsidRDefault="00F90100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Запасное колесо в сборе с крепление (лебедкой)</w:t>
            </w:r>
            <w:r w:rsidR="000C545F" w:rsidRPr="00F13B1A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F13B1A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F13B1A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Pr="00F13B1A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 w:rsidRPr="00F13B1A">
              <w:rPr>
                <w:i/>
                <w:sz w:val="22"/>
                <w:szCs w:val="22"/>
              </w:rPr>
              <w:t>.</w:t>
            </w:r>
          </w:p>
          <w:p w14:paraId="1E48D389" w14:textId="77777777" w:rsidR="005333F1" w:rsidRDefault="005333F1" w:rsidP="00043A27">
            <w:pPr>
              <w:jc w:val="both"/>
              <w:rPr>
                <w:i/>
                <w:sz w:val="22"/>
                <w:szCs w:val="22"/>
              </w:rPr>
            </w:pPr>
            <w:r w:rsidRPr="00F13B1A">
              <w:rPr>
                <w:i/>
                <w:sz w:val="22"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</w:p>
          <w:p w14:paraId="2BE58652" w14:textId="77777777" w:rsidR="00F13B1A" w:rsidRDefault="00F13B1A" w:rsidP="00043A27">
            <w:pPr>
              <w:jc w:val="both"/>
              <w:rPr>
                <w:i/>
                <w:sz w:val="22"/>
                <w:szCs w:val="22"/>
              </w:rPr>
            </w:pPr>
            <w:bookmarkStart w:id="0" w:name="_Hlk206067810"/>
            <w:r>
              <w:rPr>
                <w:i/>
                <w:sz w:val="22"/>
                <w:szCs w:val="22"/>
              </w:rPr>
              <w:t>Заправочный рукав морозостойкий длиною не менее 30 м. с заправочным пистолетом.</w:t>
            </w:r>
          </w:p>
          <w:p w14:paraId="4DA63DD0" w14:textId="358D96BC" w:rsidR="00F13B1A" w:rsidRPr="00F13B1A" w:rsidRDefault="00F13B1A" w:rsidP="00043A27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Световая и звуковая сигнализация открытого донного клапана цистерны. </w:t>
            </w:r>
            <w:bookmarkEnd w:id="0"/>
          </w:p>
        </w:tc>
      </w:tr>
      <w:tr w:rsidR="005C7DC0" w14:paraId="698408F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E132E9A" w:rsidR="005C7DC0" w:rsidRPr="001E6C68" w:rsidRDefault="00460D0E" w:rsidP="00460D0E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1E6C68">
              <w:rPr>
                <w:i/>
                <w:sz w:val="22"/>
                <w:szCs w:val="22"/>
              </w:rPr>
              <w:t>менее 10000 м/ч</w:t>
            </w:r>
            <w:r w:rsidRPr="001E6C68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4BCBB2B9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40EFD503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AD12C2">
              <w:rPr>
                <w:i/>
                <w:sz w:val="22"/>
                <w:szCs w:val="22"/>
              </w:rPr>
              <w:t>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6082F8A2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AD12C2">
              <w:rPr>
                <w:i/>
                <w:sz w:val="22"/>
                <w:szCs w:val="22"/>
              </w:rPr>
              <w:t>имеются</w:t>
            </w:r>
          </w:p>
        </w:tc>
      </w:tr>
      <w:tr w:rsidR="008F58A9" w:rsidRPr="00FC1AB3" w14:paraId="1AFB5BBD" w14:textId="77777777" w:rsidTr="00F072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lastRenderedPageBreak/>
              <w:t>- объём и стоимость дополнительных услуг с разбивкой по видам услуг:</w:t>
            </w:r>
          </w:p>
          <w:p w14:paraId="7D7ED5FC" w14:textId="243DF88D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</w:t>
            </w:r>
            <w:r w:rsidR="00AD12C2">
              <w:rPr>
                <w:i/>
                <w:sz w:val="22"/>
                <w:szCs w:val="22"/>
              </w:rPr>
              <w:t xml:space="preserve"> и </w:t>
            </w:r>
            <w:r w:rsidRPr="009F2F42">
              <w:rPr>
                <w:i/>
                <w:sz w:val="22"/>
                <w:szCs w:val="22"/>
              </w:rPr>
              <w:t>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F0724F" w:rsidRPr="00FC1AB3" w14:paraId="7857D0E4" w14:textId="77777777" w:rsidTr="00F0724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B68B" w14:textId="70E95515" w:rsidR="00F0724F" w:rsidRDefault="00F0724F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F671" w14:textId="33691C99" w:rsidR="00F0724F" w:rsidRDefault="00F0724F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AF9484E" w14:textId="2298073C" w:rsidR="00F0724F" w:rsidRDefault="00F0724F" w:rsidP="009F2F42">
            <w:pPr>
              <w:jc w:val="both"/>
              <w:rPr>
                <w:i/>
                <w:sz w:val="22"/>
                <w:szCs w:val="22"/>
              </w:rPr>
            </w:pPr>
            <w:r w:rsidRPr="00F0724F">
              <w:rPr>
                <w:i/>
                <w:sz w:val="22"/>
                <w:szCs w:val="22"/>
              </w:rPr>
              <w:t>Также, возможно рассмотрение предложений аналогов с улучшенными характеристиками</w:t>
            </w:r>
          </w:p>
        </w:tc>
      </w:tr>
      <w:tr w:rsidR="00F0724F" w:rsidRPr="00FC1AB3" w14:paraId="0F33A3A2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BE887D1" w14:textId="1216AC50" w:rsidR="00F0724F" w:rsidRDefault="00F0724F" w:rsidP="00F072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2AF43E1" w14:textId="5E7998B4" w:rsidR="00F0724F" w:rsidRDefault="00F0724F" w:rsidP="00F072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08CBD83F" w14:textId="06298DB0" w:rsidR="00F0724F" w:rsidRPr="003D19A3" w:rsidRDefault="003D19A3" w:rsidP="003D19A3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</w:t>
            </w:r>
            <w:r w:rsidRPr="003D19A3">
              <w:rPr>
                <w:i/>
                <w:iCs/>
                <w:sz w:val="22"/>
                <w:szCs w:val="22"/>
              </w:rPr>
              <w:t>опливозаправщик SHACMAN X3000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D19A3">
              <w:rPr>
                <w:i/>
                <w:iCs/>
                <w:sz w:val="22"/>
                <w:szCs w:val="22"/>
              </w:rPr>
              <w:t>с емкостью цистерны не менее 15 м³ (комплектация ADR 6х6)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F0724F" w:rsidRPr="001F09E7">
              <w:rPr>
                <w:i/>
                <w:iCs/>
                <w:sz w:val="22"/>
                <w:szCs w:val="22"/>
              </w:rPr>
              <w:t>должен быть новым, не ранее 2025 года выпуска, не бывшим в эксплуатации.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10"/>
      <w:footerReference w:type="default" r:id="rId11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E3814" w14:textId="77777777" w:rsidR="00582797" w:rsidRDefault="00582797">
      <w:r>
        <w:separator/>
      </w:r>
    </w:p>
  </w:endnote>
  <w:endnote w:type="continuationSeparator" w:id="0">
    <w:p w14:paraId="31A764F0" w14:textId="77777777" w:rsidR="00582797" w:rsidRDefault="0058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6D5C" w14:textId="77777777" w:rsidR="00582797" w:rsidRDefault="00582797">
      <w:r>
        <w:separator/>
      </w:r>
    </w:p>
  </w:footnote>
  <w:footnote w:type="continuationSeparator" w:id="0">
    <w:p w14:paraId="77574E13" w14:textId="77777777" w:rsidR="00582797" w:rsidRDefault="0058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A6BCE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159A3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19A3"/>
    <w:rsid w:val="003D45D2"/>
    <w:rsid w:val="003E0F5A"/>
    <w:rsid w:val="003E7C55"/>
    <w:rsid w:val="003F2432"/>
    <w:rsid w:val="003F7C4E"/>
    <w:rsid w:val="00403903"/>
    <w:rsid w:val="00405EBC"/>
    <w:rsid w:val="00407D55"/>
    <w:rsid w:val="0042521A"/>
    <w:rsid w:val="00434452"/>
    <w:rsid w:val="00460D0E"/>
    <w:rsid w:val="004613C6"/>
    <w:rsid w:val="00463C53"/>
    <w:rsid w:val="0046442C"/>
    <w:rsid w:val="00464FA5"/>
    <w:rsid w:val="00467B42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3B1F"/>
    <w:rsid w:val="00507268"/>
    <w:rsid w:val="0052725C"/>
    <w:rsid w:val="005275A6"/>
    <w:rsid w:val="00532BEB"/>
    <w:rsid w:val="005333F1"/>
    <w:rsid w:val="005403DD"/>
    <w:rsid w:val="00557AE7"/>
    <w:rsid w:val="005635E9"/>
    <w:rsid w:val="00580939"/>
    <w:rsid w:val="00582797"/>
    <w:rsid w:val="00592500"/>
    <w:rsid w:val="0059305B"/>
    <w:rsid w:val="00593975"/>
    <w:rsid w:val="005B54FD"/>
    <w:rsid w:val="005C7DC0"/>
    <w:rsid w:val="005E7102"/>
    <w:rsid w:val="006028BE"/>
    <w:rsid w:val="00603A85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73F2"/>
    <w:rsid w:val="00697F03"/>
    <w:rsid w:val="006A780D"/>
    <w:rsid w:val="006A785D"/>
    <w:rsid w:val="006B260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C462B"/>
    <w:rsid w:val="007F3EAC"/>
    <w:rsid w:val="008233CD"/>
    <w:rsid w:val="00850281"/>
    <w:rsid w:val="0086011F"/>
    <w:rsid w:val="00867B2D"/>
    <w:rsid w:val="008724D7"/>
    <w:rsid w:val="00874BBE"/>
    <w:rsid w:val="00882D1B"/>
    <w:rsid w:val="008A1C46"/>
    <w:rsid w:val="008A345B"/>
    <w:rsid w:val="008A758B"/>
    <w:rsid w:val="008B1C0B"/>
    <w:rsid w:val="008D619D"/>
    <w:rsid w:val="008E09F8"/>
    <w:rsid w:val="008E308C"/>
    <w:rsid w:val="008F5704"/>
    <w:rsid w:val="008F58A9"/>
    <w:rsid w:val="00900839"/>
    <w:rsid w:val="00901790"/>
    <w:rsid w:val="009019FB"/>
    <w:rsid w:val="00907014"/>
    <w:rsid w:val="0091016F"/>
    <w:rsid w:val="00916215"/>
    <w:rsid w:val="0093031B"/>
    <w:rsid w:val="0093288C"/>
    <w:rsid w:val="00951945"/>
    <w:rsid w:val="00952418"/>
    <w:rsid w:val="00954736"/>
    <w:rsid w:val="00957F03"/>
    <w:rsid w:val="00962B6C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D4098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B2E06"/>
    <w:rsid w:val="00AB461E"/>
    <w:rsid w:val="00AC29C4"/>
    <w:rsid w:val="00AC6B86"/>
    <w:rsid w:val="00AD12C2"/>
    <w:rsid w:val="00AF7B4A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14A16"/>
    <w:rsid w:val="00C218EC"/>
    <w:rsid w:val="00C25983"/>
    <w:rsid w:val="00C569AF"/>
    <w:rsid w:val="00C665E0"/>
    <w:rsid w:val="00C66E9B"/>
    <w:rsid w:val="00C81E7B"/>
    <w:rsid w:val="00C90B6A"/>
    <w:rsid w:val="00C9748D"/>
    <w:rsid w:val="00CB08DB"/>
    <w:rsid w:val="00CC4A6E"/>
    <w:rsid w:val="00CF6499"/>
    <w:rsid w:val="00D00DA0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86CD3"/>
    <w:rsid w:val="00D87681"/>
    <w:rsid w:val="00D9735E"/>
    <w:rsid w:val="00DA6684"/>
    <w:rsid w:val="00DB217B"/>
    <w:rsid w:val="00DC2D9E"/>
    <w:rsid w:val="00DC66D4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55625"/>
    <w:rsid w:val="00E60A18"/>
    <w:rsid w:val="00E909DA"/>
    <w:rsid w:val="00E92C2A"/>
    <w:rsid w:val="00E966D5"/>
    <w:rsid w:val="00EA15D5"/>
    <w:rsid w:val="00EB421E"/>
    <w:rsid w:val="00EC3262"/>
    <w:rsid w:val="00EC7924"/>
    <w:rsid w:val="00EF1411"/>
    <w:rsid w:val="00EF29B6"/>
    <w:rsid w:val="00EF77A4"/>
    <w:rsid w:val="00F0724F"/>
    <w:rsid w:val="00F12D6C"/>
    <w:rsid w:val="00F12ECB"/>
    <w:rsid w:val="00F13B1A"/>
    <w:rsid w:val="00F2283A"/>
    <w:rsid w:val="00F37369"/>
    <w:rsid w:val="00F5431F"/>
    <w:rsid w:val="00F60ADC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F8EB-07BA-4AEA-B149-7D76E483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1584</TotalTime>
  <Pages>7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13</cp:revision>
  <dcterms:created xsi:type="dcterms:W3CDTF">2025-07-16T23:36:00Z</dcterms:created>
  <dcterms:modified xsi:type="dcterms:W3CDTF">2025-08-14T04:57:00Z</dcterms:modified>
</cp:coreProperties>
</file>